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7AF1B4BC"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430035">
        <w:rPr>
          <w:rFonts w:cs="Arial"/>
          <w:b/>
          <w:sz w:val="18"/>
          <w:szCs w:val="18"/>
        </w:rPr>
        <w:t>9</w:t>
      </w:r>
      <w:r w:rsidR="00BB471E">
        <w:rPr>
          <w:rFonts w:cs="Arial"/>
          <w:b/>
          <w:sz w:val="18"/>
          <w:szCs w:val="18"/>
        </w:rPr>
        <w:t>-20</w:t>
      </w:r>
      <w:r w:rsidR="00430035">
        <w:rPr>
          <w:rFonts w:cs="Arial"/>
          <w:b/>
          <w:sz w:val="18"/>
          <w:szCs w:val="18"/>
        </w:rPr>
        <w:t>20</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004C8E">
        <w:rPr>
          <w:rFonts w:cs="Arial"/>
          <w:sz w:val="18"/>
          <w:szCs w:val="18"/>
        </w:rPr>
        <w:t>November 1</w:t>
      </w:r>
      <w:r w:rsidR="00F93402">
        <w:rPr>
          <w:rFonts w:cs="Arial"/>
          <w:sz w:val="18"/>
          <w:szCs w:val="18"/>
        </w:rPr>
        <w:t>5</w:t>
      </w:r>
      <w:r w:rsidR="005252EA">
        <w:rPr>
          <w:rFonts w:cs="Arial"/>
          <w:sz w:val="18"/>
          <w:szCs w:val="18"/>
        </w:rPr>
        <w:t>, 201</w:t>
      </w:r>
      <w:r w:rsidR="00A81FC7">
        <w:rPr>
          <w:rFonts w:cs="Arial"/>
          <w:sz w:val="18"/>
          <w:szCs w:val="18"/>
        </w:rPr>
        <w:t>9</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43F6D4E3"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98042B">
        <w:rPr>
          <w:rFonts w:cs="Arial"/>
          <w:sz w:val="18"/>
          <w:szCs w:val="18"/>
        </w:rPr>
        <w:t>0</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45E96862" w14:textId="78588C09" w:rsidR="0089725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21996">
        <w:rPr>
          <w:rFonts w:cs="Arial"/>
          <w:sz w:val="18"/>
          <w:szCs w:val="18"/>
        </w:rPr>
        <w:t>Chair</w:t>
      </w:r>
      <w:r w:rsidR="00302681">
        <w:rPr>
          <w:rFonts w:cs="Arial"/>
          <w:sz w:val="18"/>
          <w:szCs w:val="18"/>
        </w:rPr>
        <w:t xml:space="preserve"> </w:t>
      </w:r>
      <w:r w:rsidR="007D52A8">
        <w:rPr>
          <w:rFonts w:cs="Arial"/>
          <w:sz w:val="18"/>
          <w:szCs w:val="18"/>
        </w:rPr>
        <w:t>Kim Bush</w:t>
      </w:r>
      <w:r w:rsidR="00321996">
        <w:rPr>
          <w:rFonts w:cs="Arial"/>
          <w:sz w:val="18"/>
          <w:szCs w:val="18"/>
        </w:rPr>
        <w:t>,</w:t>
      </w:r>
      <w:r w:rsidR="00943352">
        <w:rPr>
          <w:rFonts w:cs="Arial"/>
          <w:sz w:val="18"/>
          <w:szCs w:val="18"/>
        </w:rPr>
        <w:t xml:space="preserve"> </w:t>
      </w:r>
      <w:r w:rsidR="00CA476F">
        <w:rPr>
          <w:rFonts w:cs="Arial"/>
          <w:sz w:val="18"/>
          <w:szCs w:val="18"/>
        </w:rPr>
        <w:t xml:space="preserve">Past Chair Daniel </w:t>
      </w:r>
      <w:proofErr w:type="spellStart"/>
      <w:r w:rsidR="00CA476F">
        <w:rPr>
          <w:rFonts w:cs="Arial"/>
          <w:sz w:val="18"/>
          <w:szCs w:val="18"/>
        </w:rPr>
        <w:t>Monek</w:t>
      </w:r>
      <w:proofErr w:type="spellEnd"/>
      <w:r w:rsidR="00CA476F">
        <w:rPr>
          <w:rFonts w:cs="Arial"/>
          <w:sz w:val="18"/>
          <w:szCs w:val="18"/>
        </w:rPr>
        <w:t xml:space="preserve">, Autumn Belk, </w:t>
      </w:r>
      <w:r w:rsidR="007D52A8">
        <w:rPr>
          <w:rFonts w:cs="Arial"/>
          <w:sz w:val="18"/>
          <w:szCs w:val="18"/>
        </w:rPr>
        <w:t xml:space="preserve">Jillian </w:t>
      </w:r>
      <w:proofErr w:type="spellStart"/>
      <w:r w:rsidR="007D52A8">
        <w:rPr>
          <w:rFonts w:cs="Arial"/>
          <w:sz w:val="18"/>
          <w:szCs w:val="18"/>
        </w:rPr>
        <w:t>Haeseler</w:t>
      </w:r>
      <w:proofErr w:type="spellEnd"/>
      <w:r w:rsidR="0072648D">
        <w:rPr>
          <w:rFonts w:cs="Arial"/>
          <w:sz w:val="18"/>
          <w:szCs w:val="18"/>
        </w:rPr>
        <w:t>,</w:t>
      </w:r>
      <w:r w:rsidR="004E5B5A">
        <w:rPr>
          <w:rFonts w:cs="Arial"/>
          <w:sz w:val="18"/>
          <w:szCs w:val="18"/>
        </w:rPr>
        <w:t xml:space="preserve"> </w:t>
      </w:r>
      <w:r w:rsidR="00D71D58">
        <w:rPr>
          <w:rFonts w:cs="Arial"/>
          <w:sz w:val="18"/>
          <w:szCs w:val="18"/>
        </w:rPr>
        <w:t>Carolina Gill</w:t>
      </w:r>
      <w:r w:rsidR="00FF70B0">
        <w:rPr>
          <w:rFonts w:cs="Arial"/>
          <w:sz w:val="18"/>
          <w:szCs w:val="18"/>
        </w:rPr>
        <w:t xml:space="preserve">, </w:t>
      </w:r>
      <w:r w:rsidR="00CA476F">
        <w:rPr>
          <w:rFonts w:cs="Arial"/>
          <w:sz w:val="18"/>
          <w:szCs w:val="18"/>
        </w:rPr>
        <w:t>Johnathan Casper</w:t>
      </w:r>
      <w:r w:rsidR="000C3720">
        <w:rPr>
          <w:rFonts w:cs="Arial"/>
          <w:sz w:val="18"/>
          <w:szCs w:val="18"/>
        </w:rPr>
        <w:t>,</w:t>
      </w:r>
      <w:r w:rsidR="000C3720" w:rsidRPr="005734E7">
        <w:rPr>
          <w:rFonts w:cs="Arial"/>
          <w:sz w:val="18"/>
          <w:szCs w:val="18"/>
        </w:rPr>
        <w:t xml:space="preserve"> </w:t>
      </w:r>
      <w:r w:rsidR="000C3720">
        <w:rPr>
          <w:rFonts w:cs="Arial"/>
          <w:sz w:val="18"/>
          <w:szCs w:val="18"/>
        </w:rPr>
        <w:t xml:space="preserve">Robert </w:t>
      </w:r>
      <w:proofErr w:type="spellStart"/>
      <w:r w:rsidR="000C3720">
        <w:rPr>
          <w:rFonts w:cs="Arial"/>
          <w:sz w:val="18"/>
          <w:szCs w:val="18"/>
        </w:rPr>
        <w:t>Beckstead</w:t>
      </w:r>
      <w:proofErr w:type="spellEnd"/>
      <w:r w:rsidR="0089725B">
        <w:rPr>
          <w:rFonts w:cs="Arial"/>
          <w:sz w:val="18"/>
          <w:szCs w:val="18"/>
        </w:rPr>
        <w:t xml:space="preserve">, </w:t>
      </w:r>
      <w:r w:rsidR="000B0F54">
        <w:rPr>
          <w:rFonts w:cs="Arial"/>
          <w:sz w:val="18"/>
          <w:szCs w:val="18"/>
        </w:rPr>
        <w:t xml:space="preserve">Carrie </w:t>
      </w:r>
      <w:proofErr w:type="spellStart"/>
      <w:r w:rsidR="000B0F54">
        <w:rPr>
          <w:rFonts w:cs="Arial"/>
          <w:sz w:val="18"/>
          <w:szCs w:val="18"/>
        </w:rPr>
        <w:t>Pickworth</w:t>
      </w:r>
      <w:proofErr w:type="spellEnd"/>
      <w:r w:rsidR="000B0F54">
        <w:rPr>
          <w:rFonts w:cs="Arial"/>
          <w:sz w:val="18"/>
          <w:szCs w:val="18"/>
        </w:rPr>
        <w:t>,</w:t>
      </w:r>
      <w:r w:rsidR="000B0F54" w:rsidRPr="008123FA">
        <w:rPr>
          <w:rFonts w:cs="Arial"/>
          <w:sz w:val="18"/>
          <w:szCs w:val="18"/>
        </w:rPr>
        <w:t xml:space="preserve"> </w:t>
      </w:r>
      <w:proofErr w:type="spellStart"/>
      <w:r w:rsidR="000B0F54">
        <w:rPr>
          <w:rFonts w:cs="Arial"/>
          <w:sz w:val="18"/>
          <w:szCs w:val="18"/>
        </w:rPr>
        <w:t>Herle</w:t>
      </w:r>
      <w:proofErr w:type="spellEnd"/>
      <w:r w:rsidR="0032705F">
        <w:rPr>
          <w:rFonts w:cs="Arial"/>
          <w:sz w:val="18"/>
          <w:szCs w:val="18"/>
        </w:rPr>
        <w:t xml:space="preserve"> McGowan, David Gilmartin</w:t>
      </w:r>
      <w:r w:rsidR="000B0F54">
        <w:rPr>
          <w:rFonts w:cs="Arial"/>
          <w:sz w:val="18"/>
          <w:szCs w:val="18"/>
        </w:rPr>
        <w:t xml:space="preserve">, </w:t>
      </w:r>
      <w:r w:rsidR="00BA65F9">
        <w:rPr>
          <w:rFonts w:cs="Arial"/>
          <w:sz w:val="18"/>
          <w:szCs w:val="18"/>
        </w:rPr>
        <w:t xml:space="preserve">Nancy Moore, </w:t>
      </w:r>
      <w:r w:rsidR="00F93402">
        <w:rPr>
          <w:rFonts w:cs="Arial"/>
          <w:sz w:val="18"/>
          <w:szCs w:val="18"/>
        </w:rPr>
        <w:t xml:space="preserve">Richard </w:t>
      </w:r>
      <w:proofErr w:type="spellStart"/>
      <w:r w:rsidR="00F93402">
        <w:rPr>
          <w:rFonts w:cs="Arial"/>
          <w:sz w:val="18"/>
          <w:szCs w:val="18"/>
        </w:rPr>
        <w:t>Podurgal</w:t>
      </w:r>
      <w:proofErr w:type="spellEnd"/>
      <w:r w:rsidR="00F93402">
        <w:rPr>
          <w:rFonts w:cs="Arial"/>
          <w:sz w:val="18"/>
          <w:szCs w:val="18"/>
        </w:rPr>
        <w:t>,</w:t>
      </w:r>
      <w:r w:rsidR="00F93402" w:rsidRPr="00E41FE9">
        <w:rPr>
          <w:rFonts w:cs="Arial"/>
          <w:sz w:val="18"/>
          <w:szCs w:val="18"/>
        </w:rPr>
        <w:t xml:space="preserve"> </w:t>
      </w:r>
      <w:r w:rsidR="00F93402">
        <w:rPr>
          <w:rFonts w:cs="Arial"/>
          <w:sz w:val="18"/>
          <w:szCs w:val="18"/>
        </w:rPr>
        <w:t>Katherine Annett-Hitchcock, Alice Lee, Min Liu,</w:t>
      </w:r>
      <w:r w:rsidR="00F93402" w:rsidRPr="00226324">
        <w:rPr>
          <w:rFonts w:cs="Arial"/>
          <w:sz w:val="18"/>
          <w:szCs w:val="18"/>
        </w:rPr>
        <w:t xml:space="preserve"> </w:t>
      </w:r>
      <w:r w:rsidR="00B32892">
        <w:rPr>
          <w:rFonts w:cs="Arial"/>
          <w:sz w:val="18"/>
          <w:szCs w:val="18"/>
        </w:rPr>
        <w:t>Maria Collins,</w:t>
      </w:r>
    </w:p>
    <w:p w14:paraId="0929C3B2" w14:textId="57C029A6"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A31FD2" w:rsidRPr="00A31FD2">
        <w:rPr>
          <w:rFonts w:cs="Arial"/>
          <w:sz w:val="18"/>
          <w:szCs w:val="18"/>
        </w:rPr>
        <w:t xml:space="preserve"> </w:t>
      </w:r>
      <w:r w:rsidR="009E0FA0">
        <w:rPr>
          <w:rFonts w:cs="Arial"/>
          <w:sz w:val="18"/>
          <w:szCs w:val="18"/>
        </w:rPr>
        <w:t xml:space="preserve">James Minogue, </w:t>
      </w:r>
      <w:r w:rsidR="00B32892">
        <w:rPr>
          <w:rFonts w:cs="Arial"/>
          <w:sz w:val="18"/>
          <w:szCs w:val="18"/>
        </w:rPr>
        <w:t>Darby Orcutt</w:t>
      </w:r>
    </w:p>
    <w:p w14:paraId="15D7CA52" w14:textId="00E7D0A9"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2830BB">
        <w:rPr>
          <w:rFonts w:cs="Arial"/>
          <w:sz w:val="18"/>
          <w:szCs w:val="18"/>
        </w:rPr>
        <w:t>Li Marcus</w:t>
      </w:r>
      <w:r w:rsidR="00742D43">
        <w:rPr>
          <w:rFonts w:cs="Arial"/>
          <w:sz w:val="18"/>
          <w:szCs w:val="18"/>
        </w:rPr>
        <w:t xml:space="preserve">, </w:t>
      </w:r>
      <w:r w:rsidR="00E8757C">
        <w:rPr>
          <w:rFonts w:cs="Arial"/>
          <w:sz w:val="18"/>
          <w:szCs w:val="18"/>
        </w:rPr>
        <w:t xml:space="preserve">Lexi Hergeth, </w:t>
      </w:r>
      <w:r w:rsidR="00742D43">
        <w:rPr>
          <w:rFonts w:cs="Arial"/>
          <w:sz w:val="18"/>
          <w:szCs w:val="18"/>
        </w:rPr>
        <w:t xml:space="preserve">Melissa </w:t>
      </w:r>
      <w:r w:rsidR="00706441">
        <w:rPr>
          <w:rFonts w:cs="Arial"/>
          <w:sz w:val="18"/>
          <w:szCs w:val="18"/>
        </w:rPr>
        <w:t xml:space="preserve">Williford, </w:t>
      </w:r>
      <w:r w:rsidR="00523C9A">
        <w:rPr>
          <w:rFonts w:cs="Arial"/>
          <w:sz w:val="18"/>
          <w:szCs w:val="18"/>
        </w:rPr>
        <w:t>Samantha Rich</w:t>
      </w:r>
      <w:r w:rsidR="00E60D51">
        <w:rPr>
          <w:rFonts w:cs="Arial"/>
          <w:sz w:val="18"/>
          <w:szCs w:val="18"/>
        </w:rPr>
        <w:t xml:space="preserve">, </w:t>
      </w:r>
      <w:r w:rsidR="00631DC1">
        <w:rPr>
          <w:rFonts w:cs="Arial"/>
          <w:sz w:val="18"/>
          <w:szCs w:val="18"/>
        </w:rPr>
        <w:t>Bret Smith</w:t>
      </w:r>
    </w:p>
    <w:p w14:paraId="5A64D3D6" w14:textId="337D5367"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F93402">
        <w:rPr>
          <w:rFonts w:cs="Arial"/>
          <w:sz w:val="18"/>
          <w:szCs w:val="18"/>
        </w:rPr>
        <w:t>Tom Koch, Karen Young</w:t>
      </w:r>
      <w:r w:rsidR="00C72974">
        <w:rPr>
          <w:rFonts w:cs="Arial"/>
          <w:sz w:val="18"/>
          <w:szCs w:val="18"/>
        </w:rPr>
        <w:t xml:space="preserve">, </w:t>
      </w:r>
      <w:r w:rsidR="00C72974" w:rsidRPr="00C72974">
        <w:rPr>
          <w:rFonts w:cs="Arial"/>
          <w:sz w:val="18"/>
          <w:szCs w:val="18"/>
        </w:rPr>
        <w:t xml:space="preserve">Miriam </w:t>
      </w:r>
      <w:proofErr w:type="spellStart"/>
      <w:r w:rsidR="00C72974" w:rsidRPr="00C72974">
        <w:rPr>
          <w:rFonts w:cs="Arial"/>
          <w:sz w:val="18"/>
          <w:szCs w:val="18"/>
        </w:rPr>
        <w:t>Ferzli</w:t>
      </w:r>
      <w:proofErr w:type="spellEnd"/>
      <w:r w:rsidR="00FC5BA7">
        <w:rPr>
          <w:rFonts w:cs="Arial"/>
          <w:sz w:val="18"/>
          <w:szCs w:val="18"/>
        </w:rPr>
        <w:t>, Stephan Ferguson</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3CE0243D"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7D52A8" w:rsidRPr="00A710CC">
        <w:rPr>
          <w:rFonts w:cs="Arial"/>
          <w:b/>
          <w:i/>
          <w:sz w:val="18"/>
          <w:szCs w:val="18"/>
        </w:rPr>
        <w:t>Kim Bush</w:t>
      </w:r>
      <w:r w:rsidR="001B2F9E" w:rsidRPr="00A710CC">
        <w:rPr>
          <w:rFonts w:cs="Arial"/>
          <w:b/>
          <w:sz w:val="18"/>
          <w:szCs w:val="18"/>
        </w:rPr>
        <w:t xml:space="preserve"> </w:t>
      </w:r>
      <w:r w:rsidR="00E60D51" w:rsidRPr="00A710CC">
        <w:rPr>
          <w:rFonts w:cs="Arial"/>
          <w:sz w:val="18"/>
          <w:szCs w:val="18"/>
        </w:rPr>
        <w:t>–</w:t>
      </w:r>
      <w:r w:rsidR="007F19CC" w:rsidRPr="00A710CC">
        <w:rPr>
          <w:rFonts w:cs="Arial"/>
          <w:sz w:val="18"/>
          <w:szCs w:val="18"/>
        </w:rPr>
        <w:t xml:space="preserve"> </w:t>
      </w:r>
      <w:r w:rsidR="0071100F" w:rsidRPr="00A710CC">
        <w:rPr>
          <w:rFonts w:cs="Arial"/>
          <w:sz w:val="18"/>
          <w:szCs w:val="18"/>
        </w:rPr>
        <w:t>Had the</w:t>
      </w:r>
      <w:r w:rsidR="00A75C70" w:rsidRPr="00A710CC">
        <w:rPr>
          <w:rFonts w:cs="Arial"/>
          <w:sz w:val="18"/>
          <w:szCs w:val="18"/>
        </w:rPr>
        <w:t xml:space="preserve"> </w:t>
      </w:r>
      <w:r w:rsidR="00CB3765" w:rsidRPr="00A710CC">
        <w:rPr>
          <w:rFonts w:cs="Arial"/>
          <w:sz w:val="18"/>
          <w:szCs w:val="18"/>
        </w:rPr>
        <w:t>proxies</w:t>
      </w:r>
      <w:r w:rsidR="00A75C70" w:rsidRPr="00A710CC">
        <w:rPr>
          <w:rFonts w:cs="Arial"/>
          <w:sz w:val="18"/>
          <w:szCs w:val="18"/>
        </w:rPr>
        <w:t xml:space="preserve"> and</w:t>
      </w:r>
      <w:r w:rsidR="0071100F" w:rsidRPr="00A710CC">
        <w:rPr>
          <w:rFonts w:cs="Arial"/>
          <w:sz w:val="18"/>
          <w:szCs w:val="18"/>
        </w:rPr>
        <w:t xml:space="preserve"> guest introduce themselves</w:t>
      </w:r>
      <w:r w:rsidR="00CB3765" w:rsidRPr="00A710CC">
        <w:rPr>
          <w:rFonts w:cs="Arial"/>
          <w:sz w:val="18"/>
          <w:szCs w:val="18"/>
        </w:rPr>
        <w:t>.</w:t>
      </w:r>
      <w:r w:rsidR="00693F03" w:rsidRPr="00A710CC">
        <w:rPr>
          <w:rFonts w:cs="Arial"/>
          <w:sz w:val="18"/>
          <w:szCs w:val="18"/>
        </w:rPr>
        <w:t xml:space="preserve"> </w:t>
      </w:r>
    </w:p>
    <w:p w14:paraId="5C920747" w14:textId="44D7FA06" w:rsidR="00647B93" w:rsidRPr="001E78A1" w:rsidRDefault="006F5163" w:rsidP="00CB3765">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 xml:space="preserve">– </w:t>
      </w:r>
    </w:p>
    <w:p w14:paraId="61C49809" w14:textId="78369F4B" w:rsidR="00484761" w:rsidRPr="00AD723C" w:rsidRDefault="004B448E" w:rsidP="00BD51F0">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F93402">
        <w:rPr>
          <w:rFonts w:cs="Arial"/>
          <w:b/>
          <w:i/>
          <w:sz w:val="18"/>
          <w:szCs w:val="18"/>
        </w:rPr>
        <w:t>November 1</w:t>
      </w:r>
      <w:r w:rsidR="00F93402" w:rsidRPr="00F93402">
        <w:rPr>
          <w:rFonts w:cs="Arial"/>
          <w:b/>
          <w:i/>
          <w:sz w:val="18"/>
          <w:szCs w:val="18"/>
          <w:vertAlign w:val="superscript"/>
        </w:rPr>
        <w:t>st</w:t>
      </w:r>
      <w:r w:rsidR="00F93402">
        <w:rPr>
          <w:rFonts w:cs="Arial"/>
          <w:b/>
          <w:i/>
          <w:sz w:val="18"/>
          <w:szCs w:val="18"/>
        </w:rPr>
        <w:t xml:space="preserve"> </w:t>
      </w:r>
      <w:r w:rsidR="00302681" w:rsidRPr="00C17E75">
        <w:rPr>
          <w:rFonts w:cs="Arial"/>
          <w:b/>
          <w:i/>
          <w:sz w:val="18"/>
          <w:szCs w:val="18"/>
        </w:rPr>
        <w:t>201</w:t>
      </w:r>
      <w:r w:rsidR="00B64A86" w:rsidRPr="00C17E75">
        <w:rPr>
          <w:rFonts w:cs="Arial"/>
          <w:b/>
          <w:i/>
          <w:sz w:val="18"/>
          <w:szCs w:val="18"/>
        </w:rPr>
        <w:t>9</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4E5D5DCA" w14:textId="419325E6" w:rsidR="00CD21C9" w:rsidRPr="00AC528C" w:rsidRDefault="000B63FA" w:rsidP="00CD21C9">
      <w:pPr>
        <w:pStyle w:val="ListParagraph"/>
        <w:numPr>
          <w:ilvl w:val="1"/>
          <w:numId w:val="1"/>
        </w:numPr>
        <w:spacing w:line="240" w:lineRule="auto"/>
        <w:rPr>
          <w:rFonts w:cs="Arial"/>
          <w:b/>
          <w:sz w:val="18"/>
          <w:szCs w:val="18"/>
        </w:rPr>
      </w:pPr>
      <w:r w:rsidRPr="002830BB">
        <w:rPr>
          <w:rFonts w:cs="Arial"/>
          <w:sz w:val="18"/>
          <w:szCs w:val="18"/>
        </w:rPr>
        <w:t xml:space="preserve">Discussion: </w:t>
      </w:r>
      <w:r w:rsidR="000B361E" w:rsidRPr="002830BB">
        <w:rPr>
          <w:rFonts w:cs="Arial"/>
          <w:sz w:val="18"/>
          <w:szCs w:val="18"/>
        </w:rPr>
        <w:t>Motion to approve t</w:t>
      </w:r>
      <w:r w:rsidR="00552261" w:rsidRPr="002830BB">
        <w:rPr>
          <w:rFonts w:cs="Arial"/>
          <w:sz w:val="18"/>
          <w:szCs w:val="18"/>
        </w:rPr>
        <w:t>he</w:t>
      </w:r>
      <w:r w:rsidR="000B361E" w:rsidRPr="002830BB">
        <w:rPr>
          <w:rFonts w:cs="Arial"/>
          <w:sz w:val="18"/>
          <w:szCs w:val="18"/>
        </w:rPr>
        <w:t xml:space="preserve"> past</w:t>
      </w:r>
      <w:r w:rsidR="00552261" w:rsidRPr="002830BB">
        <w:rPr>
          <w:rFonts w:cs="Arial"/>
          <w:sz w:val="18"/>
          <w:szCs w:val="18"/>
        </w:rPr>
        <w:t xml:space="preserve"> minutes </w:t>
      </w:r>
      <w:r w:rsidR="001C6791" w:rsidRPr="002830BB">
        <w:rPr>
          <w:rFonts w:cs="Arial"/>
          <w:sz w:val="18"/>
          <w:szCs w:val="18"/>
        </w:rPr>
        <w:t>by member</w:t>
      </w:r>
      <w:r w:rsidR="00B32892">
        <w:rPr>
          <w:rFonts w:cs="Arial"/>
          <w:sz w:val="18"/>
          <w:szCs w:val="18"/>
        </w:rPr>
        <w:t xml:space="preserve"> Daniel </w:t>
      </w:r>
      <w:proofErr w:type="spellStart"/>
      <w:r w:rsidR="00B32892">
        <w:rPr>
          <w:rFonts w:cs="Arial"/>
          <w:sz w:val="18"/>
          <w:szCs w:val="18"/>
        </w:rPr>
        <w:t>Monek</w:t>
      </w:r>
      <w:proofErr w:type="spellEnd"/>
      <w:r w:rsidR="00B32892">
        <w:rPr>
          <w:rFonts w:cs="Arial"/>
          <w:sz w:val="18"/>
          <w:szCs w:val="18"/>
        </w:rPr>
        <w:t xml:space="preserve">. </w:t>
      </w:r>
    </w:p>
    <w:p w14:paraId="00ADDE4D" w14:textId="06310977" w:rsidR="00880AEA" w:rsidRPr="00B43FDE" w:rsidRDefault="00880AEA" w:rsidP="00B43FDE">
      <w:pPr>
        <w:spacing w:line="240" w:lineRule="auto"/>
        <w:rPr>
          <w:rFonts w:eastAsia="Times New Roman" w:cs="Arial"/>
          <w:iCs/>
          <w:color w:val="000000"/>
          <w:sz w:val="18"/>
          <w:szCs w:val="18"/>
          <w:lang w:eastAsia="en-US"/>
        </w:rPr>
      </w:pPr>
    </w:p>
    <w:p w14:paraId="3A04D6D3" w14:textId="72EFC4C6" w:rsidR="00A14A4A" w:rsidRDefault="007E5C80" w:rsidP="006F5A5E">
      <w:pPr>
        <w:spacing w:line="240" w:lineRule="auto"/>
        <w:rPr>
          <w:rFonts w:eastAsia="Times New Roman" w:cs="Arial"/>
          <w:iCs/>
          <w:color w:val="000000"/>
          <w:sz w:val="18"/>
          <w:szCs w:val="18"/>
          <w:lang w:eastAsia="en-US"/>
        </w:rPr>
      </w:pPr>
      <w:r>
        <w:rPr>
          <w:rFonts w:cs="Arial"/>
          <w:b/>
          <w:sz w:val="18"/>
          <w:szCs w:val="18"/>
        </w:rPr>
        <w:t>OLD</w:t>
      </w:r>
      <w:r w:rsidR="003D707E" w:rsidRPr="00CD21C9">
        <w:rPr>
          <w:rFonts w:cs="Arial"/>
          <w:b/>
          <w:sz w:val="18"/>
          <w:szCs w:val="18"/>
        </w:rPr>
        <w:t xml:space="preserve"> BUSINESS</w:t>
      </w:r>
      <w:r w:rsidR="003D707E" w:rsidRPr="00BE51C2">
        <w:rPr>
          <w:rFonts w:eastAsia="Times New Roman" w:cs="Arial"/>
          <w:iCs/>
          <w:color w:val="000000"/>
          <w:sz w:val="18"/>
          <w:szCs w:val="18"/>
          <w:lang w:eastAsia="en-US"/>
        </w:rPr>
        <w:tab/>
      </w:r>
    </w:p>
    <w:p w14:paraId="647DB07E" w14:textId="5EB70E40" w:rsidR="003D707E" w:rsidRDefault="00DE469D" w:rsidP="00DE469D">
      <w:pPr>
        <w:pStyle w:val="ListParagraph"/>
        <w:numPr>
          <w:ilvl w:val="0"/>
          <w:numId w:val="19"/>
        </w:numPr>
        <w:spacing w:line="240" w:lineRule="auto"/>
        <w:rPr>
          <w:rFonts w:eastAsia="Times New Roman" w:cs="Arial"/>
          <w:iCs/>
          <w:color w:val="000000"/>
          <w:sz w:val="18"/>
          <w:szCs w:val="18"/>
          <w:lang w:eastAsia="en-US"/>
        </w:rPr>
      </w:pPr>
      <w:r w:rsidRPr="00DE469D">
        <w:rPr>
          <w:rFonts w:eastAsia="Times New Roman" w:cs="Arial"/>
          <w:b/>
          <w:iCs/>
          <w:color w:val="000000"/>
          <w:sz w:val="18"/>
          <w:szCs w:val="18"/>
          <w:u w:val="single"/>
          <w:lang w:eastAsia="en-US"/>
        </w:rPr>
        <w:t>BCH 220 Role of Biotechnology in Society</w:t>
      </w:r>
      <w:r w:rsidR="003D707E" w:rsidRPr="00A14A4A">
        <w:rPr>
          <w:rFonts w:eastAsia="Times New Roman" w:cs="Arial"/>
          <w:color w:val="222222"/>
          <w:sz w:val="18"/>
          <w:szCs w:val="18"/>
          <w:shd w:val="clear" w:color="auto" w:fill="FFFFFF"/>
          <w:lang w:eastAsia="en-US"/>
        </w:rPr>
        <w:t>: (</w:t>
      </w:r>
      <w:r w:rsidR="008550AD">
        <w:rPr>
          <w:rFonts w:eastAsia="Times New Roman" w:cs="Arial"/>
          <w:color w:val="222222"/>
          <w:sz w:val="18"/>
          <w:szCs w:val="18"/>
          <w:shd w:val="clear" w:color="auto" w:fill="FFFFFF"/>
          <w:lang w:eastAsia="en-US"/>
        </w:rPr>
        <w:t>IP</w:t>
      </w:r>
      <w:r w:rsidR="003D707E" w:rsidRPr="00A14A4A">
        <w:rPr>
          <w:rFonts w:eastAsia="Times New Roman" w:cs="Arial"/>
          <w:color w:val="222222"/>
          <w:sz w:val="18"/>
          <w:szCs w:val="18"/>
          <w:shd w:val="clear" w:color="auto" w:fill="FFFFFF"/>
          <w:lang w:eastAsia="en-US"/>
        </w:rPr>
        <w:t>) –</w:t>
      </w:r>
      <w:r w:rsidR="002658A5" w:rsidRPr="00A14A4A">
        <w:rPr>
          <w:rFonts w:eastAsia="Times New Roman" w:cs="Arial"/>
          <w:color w:val="222222"/>
          <w:sz w:val="18"/>
          <w:szCs w:val="18"/>
          <w:shd w:val="clear" w:color="auto" w:fill="FFFFFF"/>
          <w:lang w:eastAsia="en-US"/>
        </w:rPr>
        <w:t xml:space="preserve"> </w:t>
      </w:r>
      <w:r w:rsidR="00E61971">
        <w:rPr>
          <w:rFonts w:eastAsia="Times New Roman" w:cs="Arial"/>
          <w:i/>
          <w:color w:val="222222"/>
          <w:sz w:val="18"/>
          <w:szCs w:val="18"/>
          <w:u w:val="single"/>
          <w:shd w:val="clear" w:color="auto" w:fill="FFFFFF"/>
          <w:lang w:eastAsia="en-US"/>
        </w:rPr>
        <w:t>A</w:t>
      </w:r>
      <w:r>
        <w:rPr>
          <w:rFonts w:eastAsia="Times New Roman" w:cs="Arial"/>
          <w:i/>
          <w:color w:val="222222"/>
          <w:sz w:val="18"/>
          <w:szCs w:val="18"/>
          <w:u w:val="single"/>
          <w:shd w:val="clear" w:color="auto" w:fill="FFFFFF"/>
          <w:lang w:eastAsia="en-US"/>
        </w:rPr>
        <w:t>pproved Unanimously</w:t>
      </w:r>
      <w:r w:rsidR="00A14A4A">
        <w:rPr>
          <w:rFonts w:eastAsia="Times New Roman" w:cs="Arial"/>
          <w:iCs/>
          <w:color w:val="000000"/>
          <w:sz w:val="18"/>
          <w:szCs w:val="18"/>
          <w:lang w:eastAsia="en-US"/>
        </w:rPr>
        <w:br/>
      </w:r>
      <w:r>
        <w:rPr>
          <w:rFonts w:eastAsia="Times New Roman" w:cs="Arial"/>
          <w:iCs/>
          <w:color w:val="000000"/>
          <w:sz w:val="18"/>
          <w:szCs w:val="18"/>
          <w:lang w:eastAsia="en-US"/>
        </w:rPr>
        <w:t xml:space="preserve">Discussion: Motion to approve by member </w:t>
      </w:r>
      <w:r w:rsidR="00B32892">
        <w:rPr>
          <w:rFonts w:cs="Arial"/>
          <w:sz w:val="18"/>
          <w:szCs w:val="18"/>
        </w:rPr>
        <w:t xml:space="preserve">Carrie </w:t>
      </w:r>
      <w:proofErr w:type="spellStart"/>
      <w:r w:rsidR="00B32892">
        <w:rPr>
          <w:rFonts w:cs="Arial"/>
          <w:sz w:val="18"/>
          <w:szCs w:val="18"/>
        </w:rPr>
        <w:t>Pickworth</w:t>
      </w:r>
      <w:proofErr w:type="spellEnd"/>
      <w:r w:rsidR="00B32892">
        <w:rPr>
          <w:rFonts w:cs="Arial"/>
          <w:sz w:val="18"/>
          <w:szCs w:val="18"/>
        </w:rPr>
        <w:t xml:space="preserve">. Reviewer indicated the information looks fine. </w:t>
      </w:r>
    </w:p>
    <w:p w14:paraId="2557EEE1" w14:textId="77777777" w:rsidR="007807E7" w:rsidRPr="007807E7" w:rsidRDefault="007807E7" w:rsidP="007807E7">
      <w:pPr>
        <w:pStyle w:val="ListParagraph"/>
        <w:spacing w:line="240" w:lineRule="auto"/>
        <w:rPr>
          <w:rFonts w:eastAsia="Times New Roman" w:cs="Arial"/>
          <w:iCs/>
          <w:color w:val="000000"/>
          <w:sz w:val="18"/>
          <w:szCs w:val="18"/>
          <w:lang w:eastAsia="en-US"/>
        </w:rPr>
      </w:pPr>
    </w:p>
    <w:p w14:paraId="09E7DE7B" w14:textId="77777777" w:rsidR="00CB3765" w:rsidRDefault="00CB3765" w:rsidP="006F5A5E">
      <w:pPr>
        <w:spacing w:line="240" w:lineRule="auto"/>
        <w:rPr>
          <w:rFonts w:cs="Arial"/>
          <w:b/>
          <w:sz w:val="18"/>
          <w:szCs w:val="18"/>
        </w:rPr>
      </w:pPr>
    </w:p>
    <w:p w14:paraId="1A28F746" w14:textId="77777777" w:rsidR="00160B3E" w:rsidRDefault="00880AEA" w:rsidP="007807E7">
      <w:pPr>
        <w:spacing w:line="240" w:lineRule="auto"/>
        <w:rPr>
          <w:rFonts w:eastAsia="Times New Roman" w:cs="Arial"/>
          <w:iCs/>
          <w:color w:val="000000"/>
          <w:sz w:val="18"/>
          <w:szCs w:val="18"/>
          <w:lang w:eastAsia="en-US"/>
        </w:rPr>
      </w:pPr>
      <w:r w:rsidRPr="00CD21C9">
        <w:rPr>
          <w:rFonts w:cs="Arial"/>
          <w:b/>
          <w:sz w:val="18"/>
          <w:szCs w:val="18"/>
        </w:rPr>
        <w:t>NEW BUSINESS</w:t>
      </w:r>
      <w:r w:rsidR="00520592" w:rsidRPr="00BE51C2">
        <w:rPr>
          <w:rFonts w:eastAsia="Times New Roman" w:cs="Arial"/>
          <w:iCs/>
          <w:color w:val="000000"/>
          <w:sz w:val="18"/>
          <w:szCs w:val="18"/>
          <w:lang w:eastAsia="en-US"/>
        </w:rPr>
        <w:tab/>
      </w:r>
    </w:p>
    <w:p w14:paraId="0692F75F" w14:textId="739BE4EE" w:rsidR="006F5A5E" w:rsidRPr="00160B3E" w:rsidRDefault="006F5A5E" w:rsidP="00160B3E">
      <w:pPr>
        <w:pStyle w:val="ListParagraph"/>
        <w:numPr>
          <w:ilvl w:val="0"/>
          <w:numId w:val="21"/>
        </w:numPr>
        <w:spacing w:line="240" w:lineRule="auto"/>
        <w:rPr>
          <w:rFonts w:eastAsia="Times New Roman" w:cs="Arial"/>
          <w:iCs/>
          <w:color w:val="000000"/>
          <w:sz w:val="18"/>
          <w:szCs w:val="18"/>
          <w:lang w:eastAsia="en-US"/>
        </w:rPr>
      </w:pPr>
      <w:r w:rsidRPr="00160B3E">
        <w:rPr>
          <w:rFonts w:cs="Arial"/>
          <w:b/>
          <w:sz w:val="18"/>
          <w:szCs w:val="18"/>
          <w:u w:val="single"/>
        </w:rPr>
        <w:t>Consent Agenda</w:t>
      </w:r>
      <w:r w:rsidR="00C530A7" w:rsidRPr="00160B3E">
        <w:rPr>
          <w:rFonts w:cs="Arial"/>
          <w:sz w:val="12"/>
          <w:szCs w:val="12"/>
        </w:rPr>
        <w:t xml:space="preserve">- </w:t>
      </w:r>
      <w:r w:rsidR="00B43FDE" w:rsidRPr="00160B3E">
        <w:rPr>
          <w:rFonts w:cs="Arial"/>
          <w:i/>
          <w:sz w:val="18"/>
          <w:szCs w:val="18"/>
          <w:u w:val="single"/>
        </w:rPr>
        <w:t xml:space="preserve">Approved </w:t>
      </w:r>
      <w:r w:rsidR="00057843">
        <w:rPr>
          <w:rFonts w:cs="Arial"/>
          <w:i/>
          <w:sz w:val="18"/>
          <w:szCs w:val="18"/>
          <w:u w:val="single"/>
        </w:rPr>
        <w:t xml:space="preserve">with Suggestions. </w:t>
      </w:r>
    </w:p>
    <w:p w14:paraId="5CE840B6" w14:textId="0F627C59" w:rsidR="00850736" w:rsidRDefault="006F5A5E" w:rsidP="00160B3E">
      <w:pPr>
        <w:spacing w:line="240" w:lineRule="auto"/>
        <w:ind w:firstLine="720"/>
        <w:rPr>
          <w:rFonts w:cs="Arial"/>
          <w:sz w:val="18"/>
          <w:szCs w:val="18"/>
        </w:rPr>
      </w:pPr>
      <w:r>
        <w:rPr>
          <w:rFonts w:cs="Arial"/>
          <w:sz w:val="18"/>
          <w:szCs w:val="18"/>
        </w:rPr>
        <w:t>Discussion: Motion to approve the consent agenda by member</w:t>
      </w:r>
      <w:r w:rsidR="00E61971">
        <w:rPr>
          <w:rFonts w:cs="Arial"/>
          <w:sz w:val="18"/>
          <w:szCs w:val="18"/>
        </w:rPr>
        <w:t xml:space="preserve"> </w:t>
      </w:r>
      <w:r w:rsidR="00B32892">
        <w:rPr>
          <w:rFonts w:cs="Arial"/>
          <w:sz w:val="18"/>
          <w:szCs w:val="18"/>
        </w:rPr>
        <w:t xml:space="preserve">Daniel </w:t>
      </w:r>
      <w:proofErr w:type="spellStart"/>
      <w:r w:rsidR="00B32892">
        <w:rPr>
          <w:rFonts w:cs="Arial"/>
          <w:sz w:val="18"/>
          <w:szCs w:val="18"/>
        </w:rPr>
        <w:t>Monek</w:t>
      </w:r>
      <w:proofErr w:type="spellEnd"/>
      <w:r w:rsidR="00B32892">
        <w:rPr>
          <w:rFonts w:cs="Arial"/>
          <w:sz w:val="18"/>
          <w:szCs w:val="18"/>
        </w:rPr>
        <w:t xml:space="preserve">. </w:t>
      </w:r>
      <w:r w:rsidR="00B32892">
        <w:rPr>
          <w:rFonts w:cs="Arial"/>
          <w:sz w:val="18"/>
          <w:szCs w:val="18"/>
        </w:rPr>
        <w:br/>
        <w:t xml:space="preserve">AFS 343- Outcome could be rewritten from “demonstrate knowledge in religious beliefs”, recommending a different action verb at the beginning as a suggestion. </w:t>
      </w:r>
      <w:r w:rsidR="00B32892">
        <w:rPr>
          <w:rFonts w:cs="Arial"/>
          <w:sz w:val="18"/>
          <w:szCs w:val="18"/>
        </w:rPr>
        <w:br/>
        <w:t xml:space="preserve">ENG/FL 224- The first outcome use a more measurable term instead of “recognize” to use a more measurable term such </w:t>
      </w:r>
      <w:r w:rsidR="008C5942">
        <w:rPr>
          <w:rFonts w:cs="Arial"/>
          <w:sz w:val="18"/>
          <w:szCs w:val="18"/>
        </w:rPr>
        <w:t xml:space="preserve">as “describe” as a suggestion. </w:t>
      </w:r>
      <w:r w:rsidR="00B32892">
        <w:rPr>
          <w:rFonts w:cs="Arial"/>
          <w:sz w:val="18"/>
          <w:szCs w:val="18"/>
        </w:rPr>
        <w:br/>
        <w:t xml:space="preserve">PHI 333- the third HUM objective’s outcome suggestion to update to </w:t>
      </w:r>
      <w:r w:rsidR="00057843">
        <w:rPr>
          <w:rFonts w:cs="Arial"/>
          <w:sz w:val="18"/>
          <w:szCs w:val="18"/>
        </w:rPr>
        <w:t>“</w:t>
      </w:r>
      <w:r w:rsidR="00B32892">
        <w:rPr>
          <w:rFonts w:cs="Arial"/>
          <w:sz w:val="18"/>
          <w:szCs w:val="18"/>
        </w:rPr>
        <w:t>Develop their reasoning skills</w:t>
      </w:r>
      <w:r w:rsidR="00057843">
        <w:rPr>
          <w:rFonts w:cs="Arial"/>
          <w:sz w:val="18"/>
          <w:szCs w:val="18"/>
        </w:rPr>
        <w:t>..</w:t>
      </w:r>
      <w:r w:rsidR="00B32892">
        <w:rPr>
          <w:rFonts w:cs="Arial"/>
          <w:sz w:val="18"/>
          <w:szCs w:val="18"/>
        </w:rPr>
        <w:t>.</w:t>
      </w:r>
      <w:r w:rsidR="00057843">
        <w:rPr>
          <w:rFonts w:cs="Arial"/>
          <w:sz w:val="18"/>
          <w:szCs w:val="18"/>
        </w:rPr>
        <w:t>”</w:t>
      </w:r>
      <w:r w:rsidR="00B32892">
        <w:rPr>
          <w:rFonts w:cs="Arial"/>
          <w:sz w:val="18"/>
          <w:szCs w:val="18"/>
        </w:rPr>
        <w:t xml:space="preserve"> </w:t>
      </w:r>
      <w:r w:rsidR="00B32892">
        <w:rPr>
          <w:rFonts w:cs="Arial"/>
          <w:sz w:val="18"/>
          <w:szCs w:val="18"/>
        </w:rPr>
        <w:br/>
        <w:t xml:space="preserve">Committee moved to approve the suggestions from assessment for the courses </w:t>
      </w:r>
      <w:r w:rsidR="00057843">
        <w:rPr>
          <w:rFonts w:cs="Arial"/>
          <w:sz w:val="18"/>
          <w:szCs w:val="18"/>
        </w:rPr>
        <w:t xml:space="preserve">on the consent agenda that have not updated the GEP information. </w:t>
      </w:r>
    </w:p>
    <w:p w14:paraId="3C24FDDE" w14:textId="77777777" w:rsidR="00850736" w:rsidRDefault="006F5A5E" w:rsidP="00850736">
      <w:pPr>
        <w:pStyle w:val="ListParagraph"/>
        <w:spacing w:line="240" w:lineRule="auto"/>
        <w:ind w:left="0"/>
        <w:rPr>
          <w:rFonts w:eastAsia="Times New Roman" w:cs="Arial"/>
          <w:i/>
          <w:iCs/>
          <w:color w:val="000000"/>
          <w:sz w:val="18"/>
          <w:szCs w:val="18"/>
          <w:u w:val="single"/>
          <w:lang w:eastAsia="en-US"/>
        </w:rPr>
      </w:pPr>
      <w:r>
        <w:rPr>
          <w:rFonts w:cs="Arial"/>
          <w:sz w:val="18"/>
          <w:szCs w:val="18"/>
        </w:rPr>
        <w:br/>
      </w:r>
      <w:r w:rsidR="00850736" w:rsidRPr="00EF081C">
        <w:rPr>
          <w:rFonts w:eastAsia="Times New Roman" w:cs="Arial"/>
          <w:i/>
          <w:iCs/>
          <w:color w:val="000000"/>
          <w:sz w:val="18"/>
          <w:szCs w:val="18"/>
          <w:u w:val="single"/>
          <w:lang w:eastAsia="en-US"/>
        </w:rPr>
        <w:t>GE</w:t>
      </w:r>
      <w:r w:rsidR="00850736">
        <w:rPr>
          <w:rFonts w:eastAsia="Times New Roman" w:cs="Arial"/>
          <w:i/>
          <w:iCs/>
          <w:color w:val="000000"/>
          <w:sz w:val="18"/>
          <w:szCs w:val="18"/>
          <w:u w:val="single"/>
          <w:lang w:eastAsia="en-US"/>
        </w:rPr>
        <w:t>R&gt;GEP</w:t>
      </w:r>
      <w:r w:rsidR="00850736" w:rsidRPr="00EF081C">
        <w:rPr>
          <w:rFonts w:eastAsia="Times New Roman" w:cs="Arial"/>
          <w:i/>
          <w:iCs/>
          <w:color w:val="000000"/>
          <w:sz w:val="18"/>
          <w:szCs w:val="18"/>
          <w:u w:val="single"/>
          <w:lang w:eastAsia="en-US"/>
        </w:rPr>
        <w:t xml:space="preserve"> </w:t>
      </w:r>
      <w:r w:rsidR="00850736">
        <w:rPr>
          <w:rFonts w:eastAsia="Times New Roman" w:cs="Arial"/>
          <w:i/>
          <w:iCs/>
          <w:color w:val="000000"/>
          <w:sz w:val="18"/>
          <w:szCs w:val="18"/>
          <w:u w:val="single"/>
          <w:lang w:eastAsia="en-US"/>
        </w:rPr>
        <w:t>Review</w:t>
      </w:r>
    </w:p>
    <w:p w14:paraId="722BFE32" w14:textId="77777777" w:rsidR="00850736" w:rsidRPr="00821DCD" w:rsidRDefault="00850736" w:rsidP="00850736">
      <w:pPr>
        <w:pStyle w:val="ListParagraph"/>
        <w:spacing w:line="240" w:lineRule="auto"/>
        <w:ind w:left="0"/>
        <w:rPr>
          <w:rFonts w:eastAsia="Times New Roman" w:cs="Arial"/>
          <w:b/>
          <w:iCs/>
          <w:color w:val="000000"/>
          <w:sz w:val="18"/>
          <w:szCs w:val="18"/>
          <w:u w:val="single"/>
          <w:lang w:eastAsia="en-US"/>
        </w:rPr>
      </w:pPr>
    </w:p>
    <w:p w14:paraId="1CC3A81F" w14:textId="6EA2F9E6" w:rsidR="00850736" w:rsidRPr="00850736" w:rsidRDefault="00DE469D" w:rsidP="00DE469D">
      <w:pPr>
        <w:pStyle w:val="ListParagraph"/>
        <w:numPr>
          <w:ilvl w:val="0"/>
          <w:numId w:val="18"/>
        </w:numPr>
        <w:spacing w:line="240" w:lineRule="auto"/>
        <w:rPr>
          <w:rFonts w:eastAsia="Times New Roman" w:cs="Arial"/>
          <w:i/>
          <w:iCs/>
          <w:color w:val="000000"/>
          <w:sz w:val="18"/>
          <w:szCs w:val="18"/>
          <w:u w:val="single"/>
          <w:lang w:eastAsia="en-US"/>
        </w:rPr>
      </w:pPr>
      <w:r w:rsidRPr="00DE469D">
        <w:rPr>
          <w:rFonts w:eastAsia="Times New Roman" w:cs="Arial"/>
          <w:b/>
          <w:color w:val="222222"/>
          <w:sz w:val="18"/>
          <w:szCs w:val="18"/>
          <w:u w:val="single"/>
          <w:shd w:val="clear" w:color="auto" w:fill="FFFFFF"/>
          <w:lang w:eastAsia="en-US"/>
        </w:rPr>
        <w:t>BIO 181 Introductory Biology: Ecology, Evolution and Biodiversity</w:t>
      </w:r>
      <w:r w:rsidR="00850736"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00850736" w:rsidRPr="00821DCD">
        <w:rPr>
          <w:rFonts w:eastAsia="Times New Roman" w:cs="Arial"/>
          <w:color w:val="222222"/>
          <w:sz w:val="18"/>
          <w:szCs w:val="18"/>
          <w:shd w:val="clear" w:color="auto" w:fill="FFFFFF"/>
          <w:lang w:eastAsia="en-US"/>
        </w:rPr>
        <w:t xml:space="preserve">) – </w:t>
      </w:r>
      <w:r w:rsidR="00850736" w:rsidRPr="00821DCD">
        <w:rPr>
          <w:rFonts w:eastAsia="Times New Roman" w:cs="Arial"/>
          <w:i/>
          <w:color w:val="222222"/>
          <w:sz w:val="18"/>
          <w:szCs w:val="18"/>
          <w:u w:val="single"/>
          <w:shd w:val="clear" w:color="auto" w:fill="FFFFFF"/>
          <w:lang w:eastAsia="en-US"/>
        </w:rPr>
        <w:t>App</w:t>
      </w:r>
      <w:r>
        <w:rPr>
          <w:rFonts w:eastAsia="Times New Roman" w:cs="Arial"/>
          <w:i/>
          <w:color w:val="222222"/>
          <w:sz w:val="18"/>
          <w:szCs w:val="18"/>
          <w:u w:val="single"/>
          <w:shd w:val="clear" w:color="auto" w:fill="FFFFFF"/>
          <w:lang w:eastAsia="en-US"/>
        </w:rPr>
        <w:t>roved Unanimously</w:t>
      </w:r>
      <w:r w:rsidR="00850736" w:rsidRPr="009058F1">
        <w:rPr>
          <w:rFonts w:eastAsia="Times New Roman" w:cs="Arial"/>
          <w:i/>
          <w:color w:val="222222"/>
          <w:sz w:val="18"/>
          <w:szCs w:val="18"/>
          <w:u w:val="single"/>
          <w:shd w:val="clear" w:color="auto" w:fill="FFFFFF"/>
          <w:lang w:eastAsia="en-US"/>
        </w:rPr>
        <w:t xml:space="preserve"> </w:t>
      </w:r>
      <w:r w:rsidR="00850736" w:rsidRPr="009058F1">
        <w:rPr>
          <w:rFonts w:eastAsia="Times New Roman" w:cs="Arial"/>
          <w:i/>
          <w:color w:val="222222"/>
          <w:sz w:val="18"/>
          <w:szCs w:val="18"/>
          <w:shd w:val="clear" w:color="auto" w:fill="FFFFFF"/>
          <w:lang w:eastAsia="en-US"/>
        </w:rPr>
        <w:br/>
      </w:r>
      <w:r w:rsidR="00850736" w:rsidRPr="00A31FD2">
        <w:rPr>
          <w:rFonts w:eastAsia="Times New Roman" w:cs="Arial"/>
          <w:iCs/>
          <w:color w:val="000000"/>
          <w:sz w:val="18"/>
          <w:szCs w:val="18"/>
          <w:lang w:eastAsia="en-US"/>
        </w:rPr>
        <w:t>Discussion: Motion to</w:t>
      </w:r>
      <w:r>
        <w:rPr>
          <w:rFonts w:eastAsia="Times New Roman" w:cs="Arial"/>
          <w:iCs/>
          <w:color w:val="000000"/>
          <w:sz w:val="18"/>
          <w:szCs w:val="18"/>
          <w:lang w:eastAsia="en-US"/>
        </w:rPr>
        <w:t xml:space="preserve"> approve</w:t>
      </w:r>
      <w:r w:rsidR="00850736" w:rsidRPr="00A31FD2">
        <w:rPr>
          <w:rFonts w:eastAsia="Times New Roman" w:cs="Arial"/>
          <w:iCs/>
          <w:color w:val="000000"/>
          <w:sz w:val="18"/>
          <w:szCs w:val="18"/>
          <w:lang w:eastAsia="en-US"/>
        </w:rPr>
        <w:t xml:space="preserve"> by member</w:t>
      </w:r>
      <w:r>
        <w:rPr>
          <w:rFonts w:eastAsia="Times New Roman" w:cs="Arial"/>
          <w:iCs/>
          <w:color w:val="000000"/>
          <w:sz w:val="18"/>
          <w:szCs w:val="18"/>
          <w:lang w:eastAsia="en-US"/>
        </w:rPr>
        <w:t xml:space="preserve"> </w:t>
      </w:r>
      <w:r>
        <w:rPr>
          <w:rFonts w:cs="Arial"/>
          <w:sz w:val="18"/>
          <w:szCs w:val="18"/>
        </w:rPr>
        <w:t>Alice Lee</w:t>
      </w:r>
      <w:r w:rsidR="00057843">
        <w:rPr>
          <w:rFonts w:eastAsia="Times New Roman" w:cs="Arial"/>
          <w:iCs/>
          <w:color w:val="000000"/>
          <w:sz w:val="18"/>
          <w:szCs w:val="18"/>
          <w:lang w:eastAsia="en-US"/>
        </w:rPr>
        <w:t xml:space="preserve"> and introduced guest Miriam </w:t>
      </w:r>
      <w:proofErr w:type="spellStart"/>
      <w:r w:rsidR="00057843">
        <w:rPr>
          <w:rFonts w:eastAsia="Times New Roman" w:cs="Arial"/>
          <w:iCs/>
          <w:color w:val="000000"/>
          <w:sz w:val="18"/>
          <w:szCs w:val="18"/>
          <w:lang w:eastAsia="en-US"/>
        </w:rPr>
        <w:t>Ferzi</w:t>
      </w:r>
      <w:proofErr w:type="spellEnd"/>
      <w:r w:rsidR="00057843">
        <w:rPr>
          <w:rFonts w:eastAsia="Times New Roman" w:cs="Arial"/>
          <w:iCs/>
          <w:color w:val="000000"/>
          <w:sz w:val="18"/>
          <w:szCs w:val="18"/>
          <w:lang w:eastAsia="en-US"/>
        </w:rPr>
        <w:t xml:space="preserve">. Reviewer indicated the course looked good and that it was clear the scientific method is being used. </w:t>
      </w:r>
    </w:p>
    <w:p w14:paraId="54256F8B" w14:textId="77777777" w:rsidR="00850736" w:rsidRPr="00EC1EDD" w:rsidRDefault="00850736" w:rsidP="00850736">
      <w:pPr>
        <w:pStyle w:val="ListParagraph"/>
        <w:spacing w:line="240" w:lineRule="auto"/>
        <w:rPr>
          <w:rFonts w:eastAsia="Times New Roman" w:cs="Arial"/>
          <w:i/>
          <w:iCs/>
          <w:color w:val="000000"/>
          <w:sz w:val="18"/>
          <w:szCs w:val="18"/>
          <w:u w:val="single"/>
          <w:lang w:eastAsia="en-US"/>
        </w:rPr>
      </w:pPr>
    </w:p>
    <w:p w14:paraId="075AEF0B" w14:textId="2001AB2E" w:rsidR="00850736" w:rsidRPr="00850736" w:rsidRDefault="00DE469D" w:rsidP="00DE469D">
      <w:pPr>
        <w:pStyle w:val="ListParagraph"/>
        <w:numPr>
          <w:ilvl w:val="0"/>
          <w:numId w:val="18"/>
        </w:numPr>
        <w:spacing w:line="240" w:lineRule="auto"/>
        <w:rPr>
          <w:rFonts w:eastAsia="Times New Roman" w:cs="Arial"/>
          <w:i/>
          <w:iCs/>
          <w:color w:val="000000"/>
          <w:sz w:val="18"/>
          <w:szCs w:val="18"/>
          <w:u w:val="single"/>
          <w:lang w:eastAsia="en-US"/>
        </w:rPr>
      </w:pPr>
      <w:r w:rsidRPr="00DE469D">
        <w:rPr>
          <w:rFonts w:eastAsia="Times New Roman" w:cs="Arial"/>
          <w:b/>
          <w:color w:val="222222"/>
          <w:sz w:val="18"/>
          <w:szCs w:val="18"/>
          <w:u w:val="single"/>
          <w:shd w:val="clear" w:color="auto" w:fill="FFFFFF"/>
          <w:lang w:eastAsia="en-US"/>
        </w:rPr>
        <w:t>FW 465 African Ecology &amp; Conservation</w:t>
      </w:r>
      <w:r w:rsidR="00850736" w:rsidRPr="00A31FD2">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 GK</w:t>
      </w:r>
      <w:r w:rsidR="00850736" w:rsidRPr="00A31FD2">
        <w:rPr>
          <w:rFonts w:eastAsia="Times New Roman" w:cs="Arial"/>
          <w:color w:val="222222"/>
          <w:sz w:val="18"/>
          <w:szCs w:val="18"/>
          <w:shd w:val="clear" w:color="auto" w:fill="FFFFFF"/>
          <w:lang w:eastAsia="en-US"/>
        </w:rPr>
        <w:t xml:space="preserve">) – </w:t>
      </w:r>
      <w:r w:rsidR="00057843">
        <w:rPr>
          <w:rFonts w:eastAsia="Times New Roman" w:cs="Arial"/>
          <w:i/>
          <w:color w:val="222222"/>
          <w:sz w:val="18"/>
          <w:szCs w:val="18"/>
          <w:u w:val="single"/>
          <w:shd w:val="clear" w:color="auto" w:fill="FFFFFF"/>
          <w:lang w:eastAsia="en-US"/>
        </w:rPr>
        <w:t>Sunset</w:t>
      </w:r>
      <w:r w:rsidR="00850736">
        <w:rPr>
          <w:rFonts w:eastAsia="Times New Roman" w:cs="Arial"/>
          <w:i/>
          <w:color w:val="222222"/>
          <w:sz w:val="18"/>
          <w:szCs w:val="18"/>
          <w:u w:val="single"/>
          <w:shd w:val="clear" w:color="auto" w:fill="FFFFFF"/>
          <w:lang w:eastAsia="en-US"/>
        </w:rPr>
        <w:t xml:space="preserve"> Unanimously</w:t>
      </w:r>
      <w:r w:rsidR="00850736" w:rsidRPr="009058F1">
        <w:rPr>
          <w:rFonts w:eastAsia="Times New Roman" w:cs="Arial"/>
          <w:i/>
          <w:color w:val="222222"/>
          <w:sz w:val="18"/>
          <w:szCs w:val="18"/>
          <w:u w:val="single"/>
          <w:shd w:val="clear" w:color="auto" w:fill="FFFFFF"/>
          <w:lang w:eastAsia="en-US"/>
        </w:rPr>
        <w:t xml:space="preserve"> </w:t>
      </w:r>
      <w:r w:rsidR="00850736" w:rsidRPr="009058F1">
        <w:rPr>
          <w:rFonts w:eastAsia="Times New Roman" w:cs="Arial"/>
          <w:i/>
          <w:color w:val="222222"/>
          <w:sz w:val="18"/>
          <w:szCs w:val="18"/>
          <w:shd w:val="clear" w:color="auto" w:fill="FFFFFF"/>
          <w:lang w:eastAsia="en-US"/>
        </w:rPr>
        <w:br/>
      </w:r>
      <w:r w:rsidR="00850736" w:rsidRPr="00A31FD2">
        <w:rPr>
          <w:rFonts w:eastAsia="Times New Roman" w:cs="Arial"/>
          <w:iCs/>
          <w:color w:val="000000"/>
          <w:sz w:val="18"/>
          <w:szCs w:val="18"/>
          <w:lang w:eastAsia="en-US"/>
        </w:rPr>
        <w:t>Discussion: Motion to</w:t>
      </w:r>
      <w:r w:rsidR="00850736">
        <w:rPr>
          <w:rFonts w:eastAsia="Times New Roman" w:cs="Arial"/>
          <w:iCs/>
          <w:color w:val="000000"/>
          <w:sz w:val="18"/>
          <w:szCs w:val="18"/>
          <w:lang w:eastAsia="en-US"/>
        </w:rPr>
        <w:t xml:space="preserve"> </w:t>
      </w:r>
      <w:r w:rsidR="00057843">
        <w:rPr>
          <w:rFonts w:eastAsia="Times New Roman" w:cs="Arial"/>
          <w:iCs/>
          <w:color w:val="000000"/>
          <w:sz w:val="18"/>
          <w:szCs w:val="18"/>
          <w:lang w:eastAsia="en-US"/>
        </w:rPr>
        <w:t>Sunset</w:t>
      </w:r>
      <w:r w:rsidR="00850736" w:rsidRPr="00A31FD2">
        <w:rPr>
          <w:rFonts w:eastAsia="Times New Roman" w:cs="Arial"/>
          <w:iCs/>
          <w:color w:val="000000"/>
          <w:sz w:val="18"/>
          <w:szCs w:val="18"/>
          <w:lang w:eastAsia="en-US"/>
        </w:rPr>
        <w:t xml:space="preserve"> by member</w:t>
      </w:r>
      <w:r>
        <w:rPr>
          <w:rFonts w:eastAsia="Times New Roman" w:cs="Arial"/>
          <w:iCs/>
          <w:color w:val="000000"/>
          <w:sz w:val="18"/>
          <w:szCs w:val="18"/>
          <w:lang w:eastAsia="en-US"/>
        </w:rPr>
        <w:t xml:space="preserve"> </w:t>
      </w:r>
      <w:r>
        <w:rPr>
          <w:rFonts w:cs="Arial"/>
          <w:sz w:val="18"/>
          <w:szCs w:val="18"/>
        </w:rPr>
        <w:t>Johnathan Casper</w:t>
      </w:r>
      <w:r w:rsidR="00850736" w:rsidRPr="00850736">
        <w:rPr>
          <w:rFonts w:eastAsia="Times New Roman" w:cs="Arial"/>
          <w:iCs/>
          <w:color w:val="000000"/>
          <w:sz w:val="18"/>
          <w:szCs w:val="18"/>
          <w:lang w:eastAsia="en-US"/>
        </w:rPr>
        <w:t xml:space="preserve">. </w:t>
      </w:r>
    </w:p>
    <w:p w14:paraId="48AC236A" w14:textId="77777777" w:rsidR="00850736" w:rsidRDefault="00850736" w:rsidP="00850736">
      <w:pPr>
        <w:pStyle w:val="ListParagraph"/>
        <w:spacing w:line="240" w:lineRule="auto"/>
        <w:rPr>
          <w:rFonts w:eastAsia="Times New Roman" w:cs="Arial"/>
          <w:iCs/>
          <w:color w:val="000000"/>
          <w:sz w:val="18"/>
          <w:szCs w:val="18"/>
          <w:lang w:eastAsia="en-US"/>
        </w:rPr>
      </w:pPr>
    </w:p>
    <w:p w14:paraId="0ED7839C" w14:textId="302352E2" w:rsidR="00850736" w:rsidRPr="00DE469D" w:rsidRDefault="00DE469D" w:rsidP="00DE469D">
      <w:pPr>
        <w:pStyle w:val="ListParagraph"/>
        <w:numPr>
          <w:ilvl w:val="0"/>
          <w:numId w:val="8"/>
        </w:numPr>
        <w:spacing w:line="240" w:lineRule="auto"/>
        <w:rPr>
          <w:rFonts w:eastAsia="Times New Roman" w:cs="Arial"/>
          <w:iCs/>
          <w:color w:val="000000"/>
          <w:sz w:val="18"/>
          <w:szCs w:val="18"/>
          <w:lang w:eastAsia="en-US"/>
        </w:rPr>
      </w:pPr>
      <w:r w:rsidRPr="00DE469D">
        <w:rPr>
          <w:rFonts w:eastAsia="Times New Roman" w:cs="Arial"/>
          <w:b/>
          <w:color w:val="222222"/>
          <w:sz w:val="18"/>
          <w:szCs w:val="18"/>
          <w:u w:val="single"/>
          <w:shd w:val="clear" w:color="auto" w:fill="FFFFFF"/>
          <w:lang w:eastAsia="en-US"/>
        </w:rPr>
        <w:t>HS 303 Ornamental Plant Identification I</w:t>
      </w:r>
      <w:r w:rsidR="00850736">
        <w:rPr>
          <w:rFonts w:eastAsia="Times New Roman" w:cs="Arial"/>
          <w:b/>
          <w:color w:val="222222"/>
          <w:sz w:val="18"/>
          <w:szCs w:val="18"/>
          <w:u w:val="single"/>
          <w:shd w:val="clear" w:color="auto" w:fill="FFFFFF"/>
          <w:lang w:eastAsia="en-US"/>
        </w:rPr>
        <w:t>:</w:t>
      </w:r>
      <w:r w:rsidR="00850736"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NS</w:t>
      </w:r>
      <w:r w:rsidR="00850736" w:rsidRPr="00D51BF3">
        <w:rPr>
          <w:rFonts w:eastAsia="Times New Roman" w:cs="Arial"/>
          <w:color w:val="222222"/>
          <w:sz w:val="18"/>
          <w:szCs w:val="18"/>
          <w:shd w:val="clear" w:color="auto" w:fill="FFFFFF"/>
          <w:lang w:eastAsia="en-US"/>
        </w:rPr>
        <w:t xml:space="preserve">) </w:t>
      </w:r>
      <w:r w:rsidR="00850736">
        <w:rPr>
          <w:rFonts w:eastAsia="Times New Roman" w:cs="Arial"/>
          <w:color w:val="222222"/>
          <w:sz w:val="18"/>
          <w:szCs w:val="18"/>
          <w:shd w:val="clear" w:color="auto" w:fill="FFFFFF"/>
          <w:lang w:eastAsia="en-US"/>
        </w:rPr>
        <w:t>–</w:t>
      </w:r>
      <w:r w:rsidR="00850736" w:rsidRPr="00D51BF3">
        <w:rPr>
          <w:rFonts w:eastAsia="Times New Roman" w:cs="Arial"/>
          <w:color w:val="222222"/>
          <w:sz w:val="18"/>
          <w:szCs w:val="18"/>
          <w:shd w:val="clear" w:color="auto" w:fill="FFFFFF"/>
          <w:lang w:eastAsia="en-US"/>
        </w:rPr>
        <w:t xml:space="preserve"> </w:t>
      </w:r>
      <w:r w:rsidR="00850736" w:rsidRPr="00821DCD">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057843">
        <w:rPr>
          <w:rFonts w:eastAsia="Times New Roman" w:cs="Arial"/>
          <w:i/>
          <w:color w:val="222222"/>
          <w:sz w:val="18"/>
          <w:szCs w:val="18"/>
          <w:u w:val="single"/>
          <w:shd w:val="clear" w:color="auto" w:fill="FFFFFF"/>
          <w:lang w:eastAsia="en-US"/>
        </w:rPr>
        <w:t>Pending</w:t>
      </w:r>
      <w:r w:rsidR="00850736" w:rsidRPr="009058F1">
        <w:rPr>
          <w:rFonts w:eastAsia="Times New Roman" w:cs="Arial"/>
          <w:i/>
          <w:color w:val="222222"/>
          <w:sz w:val="18"/>
          <w:szCs w:val="18"/>
          <w:u w:val="single"/>
          <w:shd w:val="clear" w:color="auto" w:fill="FFFFFF"/>
          <w:lang w:eastAsia="en-US"/>
        </w:rPr>
        <w:t xml:space="preserve"> </w:t>
      </w:r>
      <w:r w:rsidR="00850736" w:rsidRPr="009058F1">
        <w:rPr>
          <w:rFonts w:eastAsia="Times New Roman" w:cs="Arial"/>
          <w:i/>
          <w:color w:val="222222"/>
          <w:sz w:val="18"/>
          <w:szCs w:val="18"/>
          <w:shd w:val="clear" w:color="auto" w:fill="FFFFFF"/>
          <w:lang w:eastAsia="en-US"/>
        </w:rPr>
        <w:br/>
      </w:r>
      <w:r w:rsidR="00850736" w:rsidRPr="00A31FD2">
        <w:rPr>
          <w:rFonts w:eastAsia="Times New Roman" w:cs="Arial"/>
          <w:iCs/>
          <w:color w:val="000000"/>
          <w:sz w:val="18"/>
          <w:szCs w:val="18"/>
          <w:lang w:eastAsia="en-US"/>
        </w:rPr>
        <w:t>Discussion: Motion to</w:t>
      </w:r>
      <w:r w:rsidR="00850736">
        <w:rPr>
          <w:rFonts w:eastAsia="Times New Roman" w:cs="Arial"/>
          <w:iCs/>
          <w:color w:val="000000"/>
          <w:sz w:val="18"/>
          <w:szCs w:val="18"/>
          <w:lang w:eastAsia="en-US"/>
        </w:rPr>
        <w:t xml:space="preserve"> </w:t>
      </w:r>
      <w:r>
        <w:rPr>
          <w:rFonts w:eastAsia="Times New Roman" w:cs="Arial"/>
          <w:iCs/>
          <w:color w:val="000000"/>
          <w:sz w:val="18"/>
          <w:szCs w:val="18"/>
          <w:lang w:eastAsia="en-US"/>
        </w:rPr>
        <w:t>approve</w:t>
      </w:r>
      <w:r w:rsidR="00850736" w:rsidRPr="00A31FD2">
        <w:rPr>
          <w:rFonts w:eastAsia="Times New Roman" w:cs="Arial"/>
          <w:iCs/>
          <w:color w:val="000000"/>
          <w:sz w:val="18"/>
          <w:szCs w:val="18"/>
          <w:lang w:eastAsia="en-US"/>
        </w:rPr>
        <w:t xml:space="preserve"> by member</w:t>
      </w:r>
      <w:r>
        <w:rPr>
          <w:rFonts w:eastAsia="Times New Roman" w:cs="Arial"/>
          <w:iCs/>
          <w:color w:val="000000"/>
          <w:sz w:val="18"/>
          <w:szCs w:val="18"/>
          <w:lang w:eastAsia="en-US"/>
        </w:rPr>
        <w:t xml:space="preserve"> </w:t>
      </w:r>
      <w:r>
        <w:rPr>
          <w:rFonts w:cs="Arial"/>
          <w:sz w:val="18"/>
          <w:szCs w:val="18"/>
        </w:rPr>
        <w:t xml:space="preserve">Carrie </w:t>
      </w:r>
      <w:proofErr w:type="spellStart"/>
      <w:r>
        <w:rPr>
          <w:rFonts w:cs="Arial"/>
          <w:sz w:val="18"/>
          <w:szCs w:val="18"/>
        </w:rPr>
        <w:t>Pickworth</w:t>
      </w:r>
      <w:proofErr w:type="spellEnd"/>
      <w:r w:rsidR="00057843">
        <w:rPr>
          <w:rFonts w:cs="Arial"/>
          <w:sz w:val="18"/>
          <w:szCs w:val="18"/>
        </w:rPr>
        <w:t xml:space="preserve">. Reviewer indicated the outcomes and measures aligned. Reviewer indicated it took a double take to understand. Member brought attention to the second outcomes saying “students will be able to identify about 175 plants commonly found … develop an understanding…and an appreciation” and wondered if the language is unmeasurable. Members had issue with the term “appreciate” </w:t>
      </w:r>
      <w:r w:rsidR="00057843">
        <w:rPr>
          <w:rFonts w:cs="Arial"/>
          <w:sz w:val="18"/>
          <w:szCs w:val="18"/>
        </w:rPr>
        <w:br/>
        <w:t xml:space="preserve">Identify - Suggestion to remove 175. </w:t>
      </w:r>
      <w:r w:rsidR="00057843">
        <w:rPr>
          <w:rFonts w:cs="Arial"/>
          <w:sz w:val="18"/>
          <w:szCs w:val="18"/>
        </w:rPr>
        <w:br/>
        <w:t xml:space="preserve">Develop an Appreciation should be removed. </w:t>
      </w:r>
      <w:r w:rsidR="00057843">
        <w:rPr>
          <w:rFonts w:cs="Arial"/>
          <w:sz w:val="18"/>
          <w:szCs w:val="18"/>
        </w:rPr>
        <w:br/>
        <w:t xml:space="preserve">Motion to amend the motion form approved to approve pending the removal of “develop an appreciation” for the outcome. </w:t>
      </w:r>
    </w:p>
    <w:p w14:paraId="5205B05B" w14:textId="0AF70B69" w:rsidR="00DE469D" w:rsidRDefault="00DE469D" w:rsidP="00DE469D">
      <w:pPr>
        <w:pStyle w:val="ListParagraph"/>
        <w:spacing w:line="240" w:lineRule="auto"/>
        <w:rPr>
          <w:rFonts w:eastAsia="Times New Roman" w:cs="Arial"/>
          <w:iCs/>
          <w:color w:val="000000"/>
          <w:sz w:val="18"/>
          <w:szCs w:val="18"/>
          <w:lang w:eastAsia="en-US"/>
        </w:rPr>
      </w:pPr>
    </w:p>
    <w:p w14:paraId="435A0C86" w14:textId="29DCF88C" w:rsidR="00DE469D" w:rsidRPr="00160B3E" w:rsidRDefault="00DE469D" w:rsidP="00DE469D">
      <w:pPr>
        <w:pStyle w:val="ListParagraph"/>
        <w:numPr>
          <w:ilvl w:val="0"/>
          <w:numId w:val="8"/>
        </w:numPr>
        <w:spacing w:line="240" w:lineRule="auto"/>
        <w:rPr>
          <w:rFonts w:eastAsia="Times New Roman" w:cs="Arial"/>
          <w:iCs/>
          <w:color w:val="000000"/>
          <w:sz w:val="18"/>
          <w:szCs w:val="18"/>
          <w:lang w:eastAsia="en-US"/>
        </w:rPr>
      </w:pPr>
      <w:r w:rsidRPr="00DE469D">
        <w:rPr>
          <w:rFonts w:eastAsia="Times New Roman" w:cs="Arial"/>
          <w:b/>
          <w:color w:val="222222"/>
          <w:sz w:val="18"/>
          <w:szCs w:val="18"/>
          <w:u w:val="single"/>
          <w:shd w:val="clear" w:color="auto" w:fill="FFFFFF"/>
          <w:lang w:eastAsia="en-US"/>
        </w:rPr>
        <w:t>PP 222 Kingdom of Fungi</w:t>
      </w:r>
      <w:r>
        <w:rPr>
          <w:rFonts w:eastAsia="Times New Roman" w:cs="Arial"/>
          <w:color w:val="222222"/>
          <w:sz w:val="18"/>
          <w:szCs w:val="18"/>
          <w:shd w:val="clear" w:color="auto" w:fill="FFFFFF"/>
          <w:lang w:eastAsia="en-US"/>
        </w:rPr>
        <w:t>: (NS</w:t>
      </w:r>
      <w:r w:rsidRPr="00850736">
        <w:rPr>
          <w:rFonts w:eastAsia="Times New Roman" w:cs="Arial"/>
          <w:color w:val="222222"/>
          <w:sz w:val="18"/>
          <w:szCs w:val="18"/>
          <w:shd w:val="clear" w:color="auto" w:fill="FFFFFF"/>
          <w:lang w:eastAsia="en-US"/>
        </w:rPr>
        <w:t xml:space="preserve">) – </w:t>
      </w:r>
      <w:r w:rsidRPr="00160B3E">
        <w:rPr>
          <w:rFonts w:cs="Arial"/>
          <w:sz w:val="12"/>
          <w:szCs w:val="12"/>
        </w:rPr>
        <w:t xml:space="preserve">- </w:t>
      </w:r>
      <w:r w:rsidR="007B5386">
        <w:rPr>
          <w:rFonts w:cs="Arial"/>
          <w:i/>
          <w:sz w:val="18"/>
          <w:szCs w:val="18"/>
          <w:u w:val="single"/>
        </w:rPr>
        <w:t>Sunset</w:t>
      </w:r>
      <w:r w:rsidRPr="00160B3E">
        <w:rPr>
          <w:rFonts w:cs="Arial"/>
          <w:i/>
          <w:sz w:val="18"/>
          <w:szCs w:val="18"/>
          <w:u w:val="single"/>
        </w:rPr>
        <w:t xml:space="preserve"> Unanimously</w:t>
      </w:r>
    </w:p>
    <w:p w14:paraId="6D714B34" w14:textId="4520FFD2" w:rsidR="00DE469D" w:rsidRDefault="00DE469D" w:rsidP="00DE469D">
      <w:pPr>
        <w:pStyle w:val="ListParagraph"/>
        <w:spacing w:line="240" w:lineRule="auto"/>
        <w:rPr>
          <w:rFonts w:cs="Arial"/>
          <w:sz w:val="18"/>
          <w:szCs w:val="18"/>
        </w:rPr>
      </w:pPr>
      <w:r>
        <w:rPr>
          <w:rFonts w:cs="Arial"/>
          <w:sz w:val="18"/>
          <w:szCs w:val="18"/>
        </w:rPr>
        <w:lastRenderedPageBreak/>
        <w:t xml:space="preserve">Discussion: Motion to </w:t>
      </w:r>
      <w:r w:rsidR="007B5386">
        <w:rPr>
          <w:rFonts w:cs="Arial"/>
          <w:sz w:val="18"/>
          <w:szCs w:val="18"/>
        </w:rPr>
        <w:t>Sunset</w:t>
      </w:r>
      <w:r>
        <w:rPr>
          <w:rFonts w:cs="Arial"/>
          <w:sz w:val="18"/>
          <w:szCs w:val="18"/>
        </w:rPr>
        <w:t xml:space="preserve"> the course by Robert </w:t>
      </w:r>
      <w:proofErr w:type="spellStart"/>
      <w:r>
        <w:rPr>
          <w:rFonts w:cs="Arial"/>
          <w:sz w:val="18"/>
          <w:szCs w:val="18"/>
        </w:rPr>
        <w:t>Beckstead</w:t>
      </w:r>
      <w:proofErr w:type="spellEnd"/>
    </w:p>
    <w:p w14:paraId="7B23B587" w14:textId="77777777" w:rsidR="00DE469D" w:rsidRDefault="00DE469D" w:rsidP="00DE469D">
      <w:pPr>
        <w:pStyle w:val="ListParagraph"/>
        <w:spacing w:line="240" w:lineRule="auto"/>
        <w:rPr>
          <w:rFonts w:cs="Arial"/>
          <w:sz w:val="18"/>
          <w:szCs w:val="18"/>
        </w:rPr>
      </w:pPr>
    </w:p>
    <w:p w14:paraId="28A40174" w14:textId="6501AFA9" w:rsidR="00DE469D" w:rsidRPr="00160B3E" w:rsidRDefault="00DE469D" w:rsidP="00DE469D">
      <w:pPr>
        <w:pStyle w:val="ListParagraph"/>
        <w:numPr>
          <w:ilvl w:val="0"/>
          <w:numId w:val="21"/>
        </w:numPr>
        <w:spacing w:line="240" w:lineRule="auto"/>
        <w:rPr>
          <w:rFonts w:eastAsia="Times New Roman" w:cs="Arial"/>
          <w:iCs/>
          <w:color w:val="000000"/>
          <w:sz w:val="18"/>
          <w:szCs w:val="18"/>
          <w:lang w:eastAsia="en-US"/>
        </w:rPr>
      </w:pPr>
      <w:r w:rsidRPr="00DE469D">
        <w:rPr>
          <w:rFonts w:eastAsia="Times New Roman" w:cs="Arial"/>
          <w:b/>
          <w:color w:val="222222"/>
          <w:sz w:val="18"/>
          <w:szCs w:val="18"/>
          <w:u w:val="single"/>
          <w:shd w:val="clear" w:color="auto" w:fill="FFFFFF"/>
          <w:lang w:eastAsia="en-US"/>
        </w:rPr>
        <w:t>ENG 377 Fantasy</w:t>
      </w:r>
      <w:r>
        <w:rPr>
          <w:rFonts w:eastAsia="Times New Roman" w:cs="Arial"/>
          <w:color w:val="222222"/>
          <w:sz w:val="18"/>
          <w:szCs w:val="18"/>
          <w:shd w:val="clear" w:color="auto" w:fill="FFFFFF"/>
          <w:lang w:eastAsia="en-US"/>
        </w:rPr>
        <w:t>: (HUM</w:t>
      </w:r>
      <w:r w:rsidRPr="00850736">
        <w:rPr>
          <w:rFonts w:eastAsia="Times New Roman" w:cs="Arial"/>
          <w:color w:val="222222"/>
          <w:sz w:val="18"/>
          <w:szCs w:val="18"/>
          <w:shd w:val="clear" w:color="auto" w:fill="FFFFFF"/>
          <w:lang w:eastAsia="en-US"/>
        </w:rPr>
        <w:t xml:space="preserve">) – </w:t>
      </w:r>
      <w:r w:rsidRPr="00160B3E">
        <w:rPr>
          <w:rFonts w:cs="Arial"/>
          <w:sz w:val="12"/>
          <w:szCs w:val="12"/>
        </w:rPr>
        <w:t xml:space="preserve">- </w:t>
      </w:r>
      <w:r w:rsidRPr="00160B3E">
        <w:rPr>
          <w:rFonts w:cs="Arial"/>
          <w:i/>
          <w:sz w:val="18"/>
          <w:szCs w:val="18"/>
          <w:u w:val="single"/>
        </w:rPr>
        <w:t>Approved Unanimously</w:t>
      </w:r>
    </w:p>
    <w:p w14:paraId="40E191D2" w14:textId="795DC167" w:rsidR="00DE469D" w:rsidRDefault="00DE469D" w:rsidP="00DE469D">
      <w:pPr>
        <w:pStyle w:val="ListParagraph"/>
        <w:spacing w:line="240" w:lineRule="auto"/>
        <w:rPr>
          <w:rFonts w:cs="Arial"/>
          <w:sz w:val="18"/>
          <w:szCs w:val="18"/>
        </w:rPr>
      </w:pPr>
      <w:r>
        <w:rPr>
          <w:rFonts w:cs="Arial"/>
          <w:sz w:val="18"/>
          <w:szCs w:val="18"/>
        </w:rPr>
        <w:t xml:space="preserve">Discussion: Motion to approve the course by Jillian </w:t>
      </w:r>
      <w:proofErr w:type="spellStart"/>
      <w:r>
        <w:rPr>
          <w:rFonts w:cs="Arial"/>
          <w:sz w:val="18"/>
          <w:szCs w:val="18"/>
        </w:rPr>
        <w:t>Haeseler</w:t>
      </w:r>
      <w:proofErr w:type="spellEnd"/>
    </w:p>
    <w:p w14:paraId="7A5B7CCD" w14:textId="22CFC700" w:rsidR="00DE469D" w:rsidRDefault="00DE469D" w:rsidP="00DE469D">
      <w:pPr>
        <w:pStyle w:val="ListParagraph"/>
        <w:spacing w:line="240" w:lineRule="auto"/>
        <w:rPr>
          <w:rFonts w:cs="Arial"/>
          <w:sz w:val="18"/>
          <w:szCs w:val="18"/>
        </w:rPr>
      </w:pPr>
    </w:p>
    <w:p w14:paraId="07C94410" w14:textId="234E0997" w:rsidR="00DE469D" w:rsidRPr="00160B3E" w:rsidRDefault="00DE469D" w:rsidP="00DE469D">
      <w:pPr>
        <w:pStyle w:val="ListParagraph"/>
        <w:numPr>
          <w:ilvl w:val="0"/>
          <w:numId w:val="21"/>
        </w:numPr>
        <w:spacing w:line="240" w:lineRule="auto"/>
        <w:rPr>
          <w:rFonts w:eastAsia="Times New Roman" w:cs="Arial"/>
          <w:iCs/>
          <w:color w:val="000000"/>
          <w:sz w:val="18"/>
          <w:szCs w:val="18"/>
          <w:lang w:eastAsia="en-US"/>
        </w:rPr>
      </w:pPr>
      <w:r w:rsidRPr="00DE469D">
        <w:rPr>
          <w:rFonts w:eastAsia="Times New Roman" w:cs="Arial"/>
          <w:b/>
          <w:color w:val="222222"/>
          <w:sz w:val="18"/>
          <w:szCs w:val="18"/>
          <w:u w:val="single"/>
          <w:shd w:val="clear" w:color="auto" w:fill="FFFFFF"/>
          <w:lang w:eastAsia="en-US"/>
        </w:rPr>
        <w:t>ENG 385 Biblical Backgrounds of English Literature</w:t>
      </w:r>
      <w:r>
        <w:rPr>
          <w:rFonts w:eastAsia="Times New Roman" w:cs="Arial"/>
          <w:color w:val="222222"/>
          <w:sz w:val="18"/>
          <w:szCs w:val="18"/>
          <w:shd w:val="clear" w:color="auto" w:fill="FFFFFF"/>
          <w:lang w:eastAsia="en-US"/>
        </w:rPr>
        <w:t>: (HUM, GK</w:t>
      </w:r>
      <w:r w:rsidRPr="00850736">
        <w:rPr>
          <w:rFonts w:eastAsia="Times New Roman" w:cs="Arial"/>
          <w:color w:val="222222"/>
          <w:sz w:val="18"/>
          <w:szCs w:val="18"/>
          <w:shd w:val="clear" w:color="auto" w:fill="FFFFFF"/>
          <w:lang w:eastAsia="en-US"/>
        </w:rPr>
        <w:t xml:space="preserve">) – </w:t>
      </w:r>
      <w:r w:rsidR="007B5386">
        <w:rPr>
          <w:rFonts w:cs="Arial"/>
          <w:i/>
          <w:sz w:val="18"/>
          <w:szCs w:val="18"/>
          <w:u w:val="single"/>
        </w:rPr>
        <w:t>Tabled</w:t>
      </w:r>
    </w:p>
    <w:p w14:paraId="18120EAA" w14:textId="67B8DE84" w:rsidR="00DE469D" w:rsidRDefault="00DE469D" w:rsidP="00DE469D">
      <w:pPr>
        <w:pStyle w:val="ListParagraph"/>
        <w:spacing w:line="240" w:lineRule="auto"/>
        <w:rPr>
          <w:rFonts w:cs="Arial"/>
          <w:sz w:val="18"/>
          <w:szCs w:val="18"/>
        </w:rPr>
      </w:pPr>
      <w:r>
        <w:rPr>
          <w:rFonts w:cs="Arial"/>
          <w:sz w:val="18"/>
          <w:szCs w:val="18"/>
        </w:rPr>
        <w:t xml:space="preserve">Discussion: Motion to approve the course by Jillian </w:t>
      </w:r>
      <w:proofErr w:type="spellStart"/>
      <w:r>
        <w:rPr>
          <w:rFonts w:cs="Arial"/>
          <w:sz w:val="18"/>
          <w:szCs w:val="18"/>
        </w:rPr>
        <w:t>Haeseler</w:t>
      </w:r>
      <w:proofErr w:type="spellEnd"/>
      <w:r w:rsidR="007B5386">
        <w:rPr>
          <w:rFonts w:cs="Arial"/>
          <w:sz w:val="18"/>
          <w:szCs w:val="18"/>
        </w:rPr>
        <w:t xml:space="preserve">. Reviewer indicated the HUM category looks good, but in the Global Knowledge measure indicated the measure “use biblical materials” to write an essay which did not align with the outcome. In the second outcome’s measure indicates students could use an American author. Reviewer indicated there is a way students could fulfill the measure without referencing a British author. </w:t>
      </w:r>
      <w:r w:rsidR="007B5386">
        <w:rPr>
          <w:rFonts w:cs="Arial"/>
          <w:sz w:val="18"/>
          <w:szCs w:val="18"/>
        </w:rPr>
        <w:br/>
        <w:t xml:space="preserve">Motion to amend the motion to tabled. Member indicated it seems the bible is used as a European text. Members decided tabling is best. </w:t>
      </w:r>
    </w:p>
    <w:p w14:paraId="185DDE01" w14:textId="641A97BD" w:rsidR="00DE469D" w:rsidRDefault="00DE469D" w:rsidP="00DE469D">
      <w:pPr>
        <w:pStyle w:val="ListParagraph"/>
        <w:spacing w:line="240" w:lineRule="auto"/>
        <w:rPr>
          <w:rFonts w:cs="Arial"/>
          <w:sz w:val="18"/>
          <w:szCs w:val="18"/>
        </w:rPr>
      </w:pPr>
    </w:p>
    <w:p w14:paraId="7D2B9ACD" w14:textId="033BA97E" w:rsidR="00DE469D" w:rsidRPr="00160B3E" w:rsidRDefault="00DE469D" w:rsidP="00DE469D">
      <w:pPr>
        <w:pStyle w:val="ListParagraph"/>
        <w:numPr>
          <w:ilvl w:val="0"/>
          <w:numId w:val="21"/>
        </w:numPr>
        <w:spacing w:line="240" w:lineRule="auto"/>
        <w:rPr>
          <w:rFonts w:eastAsia="Times New Roman" w:cs="Arial"/>
          <w:iCs/>
          <w:color w:val="000000"/>
          <w:sz w:val="18"/>
          <w:szCs w:val="18"/>
          <w:lang w:eastAsia="en-US"/>
        </w:rPr>
      </w:pPr>
      <w:r w:rsidRPr="00DE469D">
        <w:rPr>
          <w:rFonts w:eastAsia="Times New Roman" w:cs="Arial"/>
          <w:b/>
          <w:color w:val="222222"/>
          <w:sz w:val="18"/>
          <w:szCs w:val="18"/>
          <w:u w:val="single"/>
          <w:shd w:val="clear" w:color="auto" w:fill="FFFFFF"/>
          <w:lang w:eastAsia="en-US"/>
        </w:rPr>
        <w:t>ENG 390 Classical Backgrounds of English Literature</w:t>
      </w:r>
      <w:r>
        <w:rPr>
          <w:rFonts w:eastAsia="Times New Roman" w:cs="Arial"/>
          <w:color w:val="222222"/>
          <w:sz w:val="18"/>
          <w:szCs w:val="18"/>
          <w:shd w:val="clear" w:color="auto" w:fill="FFFFFF"/>
          <w:lang w:eastAsia="en-US"/>
        </w:rPr>
        <w:t>: (HUM, GK</w:t>
      </w:r>
      <w:r w:rsidRPr="00850736">
        <w:rPr>
          <w:rFonts w:eastAsia="Times New Roman" w:cs="Arial"/>
          <w:color w:val="222222"/>
          <w:sz w:val="18"/>
          <w:szCs w:val="18"/>
          <w:shd w:val="clear" w:color="auto" w:fill="FFFFFF"/>
          <w:lang w:eastAsia="en-US"/>
        </w:rPr>
        <w:t xml:space="preserve">) – </w:t>
      </w:r>
      <w:r w:rsidRPr="00160B3E">
        <w:rPr>
          <w:rFonts w:cs="Arial"/>
          <w:sz w:val="12"/>
          <w:szCs w:val="12"/>
        </w:rPr>
        <w:t xml:space="preserve">- </w:t>
      </w:r>
      <w:r w:rsidRPr="00160B3E">
        <w:rPr>
          <w:rFonts w:cs="Arial"/>
          <w:i/>
          <w:sz w:val="18"/>
          <w:szCs w:val="18"/>
          <w:u w:val="single"/>
        </w:rPr>
        <w:t>Approved Unanimously</w:t>
      </w:r>
    </w:p>
    <w:p w14:paraId="6B3C2385" w14:textId="49EA7A88" w:rsidR="00DE469D" w:rsidRPr="003C6516" w:rsidRDefault="00DE469D" w:rsidP="00DE469D">
      <w:pPr>
        <w:pStyle w:val="ListParagraph"/>
        <w:spacing w:line="240" w:lineRule="auto"/>
        <w:rPr>
          <w:rFonts w:eastAsia="Times New Roman" w:cs="Arial"/>
          <w:iCs/>
          <w:color w:val="000000"/>
          <w:sz w:val="18"/>
          <w:szCs w:val="18"/>
          <w:lang w:eastAsia="en-US"/>
        </w:rPr>
      </w:pPr>
      <w:r>
        <w:rPr>
          <w:rFonts w:cs="Arial"/>
          <w:sz w:val="18"/>
          <w:szCs w:val="18"/>
        </w:rPr>
        <w:t xml:space="preserve">Discussion: Motion to approve the course by Jillian </w:t>
      </w:r>
      <w:proofErr w:type="spellStart"/>
      <w:r>
        <w:rPr>
          <w:rFonts w:cs="Arial"/>
          <w:sz w:val="18"/>
          <w:szCs w:val="18"/>
        </w:rPr>
        <w:t>Haeseler</w:t>
      </w:r>
      <w:proofErr w:type="spellEnd"/>
      <w:r w:rsidR="007B5386">
        <w:rPr>
          <w:rFonts w:cs="Arial"/>
          <w:sz w:val="18"/>
          <w:szCs w:val="18"/>
        </w:rPr>
        <w:t xml:space="preserve">. Reviewer indicated it looks fine. Members discussed if the same issues for the GK apply to this course as well. Members indicated this course provides more information that includes American text, but forces students to compare it with ancient Greek or other text. </w:t>
      </w:r>
    </w:p>
    <w:p w14:paraId="7CE0B2F0" w14:textId="77777777" w:rsidR="00850736" w:rsidRPr="006019AA" w:rsidRDefault="00850736" w:rsidP="00850736">
      <w:pPr>
        <w:spacing w:line="240" w:lineRule="auto"/>
        <w:ind w:left="360"/>
        <w:rPr>
          <w:rFonts w:eastAsia="Times New Roman" w:cs="Arial"/>
          <w:b/>
          <w:iCs/>
          <w:color w:val="000000"/>
          <w:sz w:val="18"/>
          <w:szCs w:val="18"/>
          <w:u w:val="single"/>
          <w:lang w:eastAsia="en-US"/>
        </w:rPr>
      </w:pPr>
    </w:p>
    <w:p w14:paraId="533D9507" w14:textId="77777777" w:rsidR="00850736" w:rsidRPr="00821DCD" w:rsidRDefault="00850736" w:rsidP="00850736">
      <w:pPr>
        <w:pStyle w:val="ListParagraph"/>
        <w:spacing w:line="240" w:lineRule="auto"/>
        <w:ind w:left="0"/>
        <w:rPr>
          <w:rFonts w:eastAsia="Times New Roman" w:cs="Arial"/>
          <w:b/>
          <w:iCs/>
          <w:color w:val="000000"/>
          <w:sz w:val="18"/>
          <w:szCs w:val="18"/>
          <w:u w:val="single"/>
          <w:lang w:eastAsia="en-US"/>
        </w:rPr>
      </w:pPr>
      <w:r>
        <w:rPr>
          <w:rFonts w:eastAsia="Times New Roman" w:cs="Arial"/>
          <w:i/>
          <w:iCs/>
          <w:color w:val="000000"/>
          <w:sz w:val="18"/>
          <w:szCs w:val="18"/>
          <w:u w:val="single"/>
          <w:lang w:eastAsia="en-US"/>
        </w:rPr>
        <w:t>Courses New to GEP</w:t>
      </w:r>
      <w:r w:rsidRPr="00821DCD">
        <w:rPr>
          <w:rFonts w:eastAsia="Times New Roman" w:cs="Arial"/>
          <w:i/>
          <w:iCs/>
          <w:color w:val="000000"/>
          <w:sz w:val="18"/>
          <w:szCs w:val="18"/>
          <w:u w:val="single"/>
          <w:lang w:eastAsia="en-US"/>
        </w:rPr>
        <w:br/>
      </w:r>
      <w:r>
        <w:rPr>
          <w:rFonts w:eastAsia="Times New Roman" w:cs="Arial"/>
          <w:iCs/>
          <w:color w:val="000000"/>
          <w:sz w:val="18"/>
          <w:szCs w:val="18"/>
          <w:lang w:eastAsia="en-US"/>
        </w:rPr>
        <w:br/>
      </w:r>
    </w:p>
    <w:p w14:paraId="2641A044" w14:textId="77777777" w:rsidR="00DE469D" w:rsidRPr="00DE469D" w:rsidRDefault="00DE469D" w:rsidP="00B2784B">
      <w:pPr>
        <w:pStyle w:val="ListParagraph"/>
        <w:numPr>
          <w:ilvl w:val="0"/>
          <w:numId w:val="21"/>
        </w:numPr>
        <w:spacing w:line="240" w:lineRule="auto"/>
        <w:rPr>
          <w:rFonts w:cs="Arial"/>
          <w:sz w:val="18"/>
          <w:szCs w:val="18"/>
        </w:rPr>
      </w:pPr>
      <w:r w:rsidRPr="00DE469D">
        <w:rPr>
          <w:rFonts w:eastAsia="Times New Roman" w:cs="Arial"/>
          <w:b/>
          <w:color w:val="222222"/>
          <w:sz w:val="18"/>
          <w:szCs w:val="18"/>
          <w:u w:val="single"/>
          <w:shd w:val="clear" w:color="auto" w:fill="FFFFFF"/>
          <w:lang w:eastAsia="en-US"/>
        </w:rPr>
        <w:t>SOC 211 Community and Health</w:t>
      </w:r>
      <w:r w:rsidR="00E61971" w:rsidRPr="00DE469D">
        <w:rPr>
          <w:rFonts w:eastAsia="Times New Roman" w:cs="Arial"/>
          <w:color w:val="222222"/>
          <w:sz w:val="18"/>
          <w:szCs w:val="18"/>
          <w:shd w:val="clear" w:color="auto" w:fill="FFFFFF"/>
          <w:lang w:eastAsia="en-US"/>
        </w:rPr>
        <w:t>: (</w:t>
      </w:r>
      <w:r w:rsidRPr="00DE469D">
        <w:rPr>
          <w:rFonts w:eastAsia="Times New Roman" w:cs="Arial"/>
          <w:color w:val="222222"/>
          <w:sz w:val="18"/>
          <w:szCs w:val="18"/>
          <w:shd w:val="clear" w:color="auto" w:fill="FFFFFF"/>
          <w:lang w:eastAsia="en-US"/>
        </w:rPr>
        <w:t>SS, USD</w:t>
      </w:r>
      <w:r w:rsidR="00850736" w:rsidRPr="00DE469D">
        <w:rPr>
          <w:rFonts w:eastAsia="Times New Roman" w:cs="Arial"/>
          <w:color w:val="222222"/>
          <w:sz w:val="18"/>
          <w:szCs w:val="18"/>
          <w:shd w:val="clear" w:color="auto" w:fill="FFFFFF"/>
          <w:lang w:eastAsia="en-US"/>
        </w:rPr>
        <w:t xml:space="preserve">) – </w:t>
      </w:r>
      <w:r w:rsidR="00850736" w:rsidRPr="00DE469D">
        <w:rPr>
          <w:rFonts w:cs="Arial"/>
          <w:sz w:val="12"/>
          <w:szCs w:val="12"/>
        </w:rPr>
        <w:t xml:space="preserve">- </w:t>
      </w:r>
      <w:r w:rsidR="00850736" w:rsidRPr="00DE469D">
        <w:rPr>
          <w:rFonts w:cs="Arial"/>
          <w:i/>
          <w:sz w:val="18"/>
          <w:szCs w:val="18"/>
          <w:u w:val="single"/>
        </w:rPr>
        <w:t>Approved Unanimously</w:t>
      </w:r>
    </w:p>
    <w:p w14:paraId="65E61C62" w14:textId="56699B06" w:rsidR="00850736" w:rsidRPr="00DE469D" w:rsidRDefault="00850736" w:rsidP="00DE469D">
      <w:pPr>
        <w:pStyle w:val="ListParagraph"/>
        <w:spacing w:line="240" w:lineRule="auto"/>
        <w:rPr>
          <w:rFonts w:cs="Arial"/>
          <w:sz w:val="18"/>
          <w:szCs w:val="18"/>
        </w:rPr>
      </w:pPr>
      <w:r w:rsidRPr="00DE469D">
        <w:rPr>
          <w:rFonts w:cs="Arial"/>
          <w:sz w:val="18"/>
          <w:szCs w:val="18"/>
        </w:rPr>
        <w:t>Discussion: Motion to approve the course by David Gilmartin.</w:t>
      </w:r>
      <w:r w:rsidR="006705D5">
        <w:rPr>
          <w:rFonts w:cs="Arial"/>
          <w:sz w:val="18"/>
          <w:szCs w:val="18"/>
        </w:rPr>
        <w:t xml:space="preserve"> Member brought attention to the first SS outcome to see if the outcomes is measurable, but the measure seems to prove the outcome is measurable. </w:t>
      </w:r>
    </w:p>
    <w:p w14:paraId="5290C9C2" w14:textId="179900FA" w:rsidR="00004C8E" w:rsidRDefault="00004C8E" w:rsidP="00850736">
      <w:pPr>
        <w:pStyle w:val="ListParagraph"/>
        <w:spacing w:line="240" w:lineRule="auto"/>
        <w:rPr>
          <w:rFonts w:cs="Arial"/>
          <w:sz w:val="18"/>
          <w:szCs w:val="18"/>
        </w:rPr>
      </w:pPr>
    </w:p>
    <w:p w14:paraId="63C74711" w14:textId="77777777" w:rsidR="00004C8E" w:rsidRDefault="00004C8E" w:rsidP="00850736">
      <w:pPr>
        <w:pStyle w:val="ListParagraph"/>
        <w:spacing w:line="240" w:lineRule="auto"/>
        <w:rPr>
          <w:rFonts w:cs="Arial"/>
          <w:sz w:val="18"/>
          <w:szCs w:val="18"/>
        </w:rPr>
      </w:pPr>
    </w:p>
    <w:p w14:paraId="4894E140" w14:textId="77777777" w:rsidR="00004C8E" w:rsidRPr="00004C8E" w:rsidRDefault="00004C8E" w:rsidP="00004C8E">
      <w:pPr>
        <w:tabs>
          <w:tab w:val="center" w:pos="5400"/>
        </w:tabs>
        <w:spacing w:line="240" w:lineRule="auto"/>
        <w:rPr>
          <w:rFonts w:cs="Arial"/>
          <w:i/>
          <w:sz w:val="18"/>
          <w:szCs w:val="18"/>
          <w:u w:val="single"/>
        </w:rPr>
      </w:pPr>
      <w:r w:rsidRPr="00004C8E">
        <w:rPr>
          <w:rFonts w:cs="Arial"/>
          <w:i/>
          <w:sz w:val="18"/>
          <w:szCs w:val="18"/>
          <w:u w:val="single"/>
        </w:rPr>
        <w:t xml:space="preserve">HON or Special Topics Courses </w:t>
      </w:r>
    </w:p>
    <w:p w14:paraId="7627737E" w14:textId="31B1E80A" w:rsidR="00004C8E" w:rsidRPr="00821DCD" w:rsidRDefault="00004C8E" w:rsidP="00004C8E">
      <w:pPr>
        <w:pStyle w:val="ListParagraph"/>
        <w:spacing w:line="240" w:lineRule="auto"/>
        <w:ind w:left="0"/>
        <w:rPr>
          <w:rFonts w:eastAsia="Times New Roman" w:cs="Arial"/>
          <w:b/>
          <w:iCs/>
          <w:color w:val="000000"/>
          <w:sz w:val="18"/>
          <w:szCs w:val="18"/>
          <w:u w:val="single"/>
          <w:lang w:eastAsia="en-US"/>
        </w:rPr>
      </w:pPr>
      <w:r w:rsidRPr="00821DCD">
        <w:rPr>
          <w:rFonts w:eastAsia="Times New Roman" w:cs="Arial"/>
          <w:i/>
          <w:iCs/>
          <w:color w:val="000000"/>
          <w:sz w:val="18"/>
          <w:szCs w:val="18"/>
          <w:u w:val="single"/>
          <w:lang w:eastAsia="en-US"/>
        </w:rPr>
        <w:br/>
      </w:r>
      <w:r>
        <w:rPr>
          <w:rFonts w:eastAsia="Times New Roman" w:cs="Arial"/>
          <w:iCs/>
          <w:color w:val="000000"/>
          <w:sz w:val="18"/>
          <w:szCs w:val="18"/>
          <w:lang w:eastAsia="en-US"/>
        </w:rPr>
        <w:br/>
      </w:r>
    </w:p>
    <w:p w14:paraId="6286927F" w14:textId="53FFE407" w:rsidR="00004C8E" w:rsidRPr="00160B3E" w:rsidRDefault="00DE469D" w:rsidP="00DE469D">
      <w:pPr>
        <w:pStyle w:val="ListParagraph"/>
        <w:numPr>
          <w:ilvl w:val="0"/>
          <w:numId w:val="21"/>
        </w:numPr>
        <w:spacing w:line="240" w:lineRule="auto"/>
        <w:rPr>
          <w:rFonts w:eastAsia="Times New Roman" w:cs="Arial"/>
          <w:iCs/>
          <w:color w:val="000000"/>
          <w:sz w:val="18"/>
          <w:szCs w:val="18"/>
          <w:lang w:eastAsia="en-US"/>
        </w:rPr>
      </w:pPr>
      <w:r w:rsidRPr="00DE469D">
        <w:rPr>
          <w:rFonts w:eastAsia="Times New Roman" w:cs="Arial"/>
          <w:b/>
          <w:color w:val="222222"/>
          <w:sz w:val="18"/>
          <w:szCs w:val="18"/>
          <w:u w:val="single"/>
          <w:shd w:val="clear" w:color="auto" w:fill="FFFFFF"/>
          <w:lang w:eastAsia="en-US"/>
        </w:rPr>
        <w:t>HON 299 Turning Points in Contemporary Music History</w:t>
      </w:r>
      <w:r w:rsidR="00E61971">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VPA</w:t>
      </w:r>
      <w:r w:rsidR="00004C8E" w:rsidRPr="00850736">
        <w:rPr>
          <w:rFonts w:eastAsia="Times New Roman" w:cs="Arial"/>
          <w:color w:val="222222"/>
          <w:sz w:val="18"/>
          <w:szCs w:val="18"/>
          <w:shd w:val="clear" w:color="auto" w:fill="FFFFFF"/>
          <w:lang w:eastAsia="en-US"/>
        </w:rPr>
        <w:t xml:space="preserve">) – </w:t>
      </w:r>
      <w:r w:rsidR="00004C8E" w:rsidRPr="00160B3E">
        <w:rPr>
          <w:rFonts w:cs="Arial"/>
          <w:sz w:val="12"/>
          <w:szCs w:val="12"/>
        </w:rPr>
        <w:t xml:space="preserve">- </w:t>
      </w:r>
      <w:r w:rsidR="00004C8E" w:rsidRPr="00160B3E">
        <w:rPr>
          <w:rFonts w:cs="Arial"/>
          <w:i/>
          <w:sz w:val="18"/>
          <w:szCs w:val="18"/>
          <w:u w:val="single"/>
        </w:rPr>
        <w:t>Approved Unanimously</w:t>
      </w:r>
    </w:p>
    <w:p w14:paraId="044BDBBE" w14:textId="3B573413" w:rsidR="0034658A" w:rsidRDefault="00004C8E" w:rsidP="00E61971">
      <w:pPr>
        <w:pStyle w:val="ListParagraph"/>
        <w:spacing w:line="240" w:lineRule="auto"/>
        <w:rPr>
          <w:rFonts w:cs="Arial"/>
          <w:sz w:val="18"/>
          <w:szCs w:val="18"/>
        </w:rPr>
      </w:pPr>
      <w:r>
        <w:rPr>
          <w:rFonts w:cs="Arial"/>
          <w:sz w:val="18"/>
          <w:szCs w:val="18"/>
        </w:rPr>
        <w:t>Discussion: Motion to approve the course by</w:t>
      </w:r>
      <w:r w:rsidR="00E61971">
        <w:rPr>
          <w:rFonts w:cs="Arial"/>
          <w:sz w:val="18"/>
          <w:szCs w:val="18"/>
        </w:rPr>
        <w:t xml:space="preserve"> </w:t>
      </w:r>
      <w:r w:rsidR="007E5C80">
        <w:rPr>
          <w:rFonts w:cs="Arial"/>
          <w:sz w:val="18"/>
          <w:szCs w:val="18"/>
        </w:rPr>
        <w:t xml:space="preserve">Daniel </w:t>
      </w:r>
      <w:proofErr w:type="spellStart"/>
      <w:r w:rsidR="007E5C80">
        <w:rPr>
          <w:rFonts w:cs="Arial"/>
          <w:sz w:val="18"/>
          <w:szCs w:val="18"/>
        </w:rPr>
        <w:t>Monek</w:t>
      </w:r>
      <w:proofErr w:type="spellEnd"/>
      <w:r w:rsidR="006705D5">
        <w:rPr>
          <w:rFonts w:cs="Arial"/>
          <w:sz w:val="18"/>
          <w:szCs w:val="18"/>
        </w:rPr>
        <w:t xml:space="preserve">. Reviewers indicated it looks fine. </w:t>
      </w:r>
    </w:p>
    <w:p w14:paraId="1B9DF921" w14:textId="166B282E" w:rsidR="00004C8E" w:rsidRDefault="00004C8E" w:rsidP="00004C8E">
      <w:pPr>
        <w:pStyle w:val="ListParagraph"/>
        <w:spacing w:line="240" w:lineRule="auto"/>
        <w:rPr>
          <w:rFonts w:cs="Arial"/>
          <w:sz w:val="18"/>
          <w:szCs w:val="18"/>
        </w:rPr>
      </w:pPr>
    </w:p>
    <w:p w14:paraId="0FC7EB53" w14:textId="33C102D6" w:rsidR="00004C8E" w:rsidRPr="00160B3E" w:rsidRDefault="007E5C80" w:rsidP="007E5C80">
      <w:pPr>
        <w:pStyle w:val="ListParagraph"/>
        <w:numPr>
          <w:ilvl w:val="0"/>
          <w:numId w:val="21"/>
        </w:numPr>
        <w:spacing w:line="240" w:lineRule="auto"/>
        <w:rPr>
          <w:rFonts w:eastAsia="Times New Roman" w:cs="Arial"/>
          <w:iCs/>
          <w:color w:val="000000"/>
          <w:sz w:val="18"/>
          <w:szCs w:val="18"/>
          <w:lang w:eastAsia="en-US"/>
        </w:rPr>
      </w:pPr>
      <w:r w:rsidRPr="007E5C80">
        <w:rPr>
          <w:rFonts w:eastAsia="Times New Roman" w:cs="Arial"/>
          <w:b/>
          <w:color w:val="222222"/>
          <w:sz w:val="18"/>
          <w:szCs w:val="18"/>
          <w:u w:val="single"/>
          <w:shd w:val="clear" w:color="auto" w:fill="FFFFFF"/>
          <w:lang w:eastAsia="en-US"/>
        </w:rPr>
        <w:t>HUMU/IPUS 295 Black Culture Through Sports</w:t>
      </w:r>
      <w:r w:rsidR="00004C8E" w:rsidRPr="00850736">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w:t>
      </w:r>
      <w:r w:rsidR="003D053F">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IP,</w:t>
      </w:r>
      <w:r w:rsidR="003D053F">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USD</w:t>
      </w:r>
      <w:r w:rsidR="00004C8E" w:rsidRPr="00850736">
        <w:rPr>
          <w:rFonts w:eastAsia="Times New Roman" w:cs="Arial"/>
          <w:color w:val="222222"/>
          <w:sz w:val="18"/>
          <w:szCs w:val="18"/>
          <w:shd w:val="clear" w:color="auto" w:fill="FFFFFF"/>
          <w:lang w:eastAsia="en-US"/>
        </w:rPr>
        <w:t xml:space="preserve">) – </w:t>
      </w:r>
      <w:r w:rsidR="00004C8E" w:rsidRPr="00160B3E">
        <w:rPr>
          <w:rFonts w:cs="Arial"/>
          <w:sz w:val="12"/>
          <w:szCs w:val="12"/>
        </w:rPr>
        <w:t xml:space="preserve">- </w:t>
      </w:r>
      <w:r w:rsidR="00004C8E" w:rsidRPr="00160B3E">
        <w:rPr>
          <w:rFonts w:cs="Arial"/>
          <w:i/>
          <w:sz w:val="18"/>
          <w:szCs w:val="18"/>
          <w:u w:val="single"/>
        </w:rPr>
        <w:t xml:space="preserve">Approved </w:t>
      </w:r>
      <w:r w:rsidR="009656F6">
        <w:rPr>
          <w:rFonts w:cs="Arial"/>
          <w:i/>
          <w:sz w:val="18"/>
          <w:szCs w:val="18"/>
          <w:u w:val="single"/>
        </w:rPr>
        <w:t>Pending</w:t>
      </w:r>
    </w:p>
    <w:p w14:paraId="3B589D46" w14:textId="76B09DDF" w:rsidR="003D053F" w:rsidRDefault="00004C8E" w:rsidP="006705D5">
      <w:pPr>
        <w:pStyle w:val="ListParagraph"/>
        <w:spacing w:line="240" w:lineRule="auto"/>
        <w:rPr>
          <w:rFonts w:cs="Arial"/>
          <w:sz w:val="18"/>
          <w:szCs w:val="18"/>
        </w:rPr>
      </w:pPr>
      <w:r>
        <w:rPr>
          <w:rFonts w:cs="Arial"/>
          <w:sz w:val="18"/>
          <w:szCs w:val="18"/>
        </w:rPr>
        <w:t>Discussion: Motion t</w:t>
      </w:r>
      <w:r w:rsidR="00E61971">
        <w:rPr>
          <w:rFonts w:cs="Arial"/>
          <w:sz w:val="18"/>
          <w:szCs w:val="18"/>
        </w:rPr>
        <w:t xml:space="preserve">o approve the course by </w:t>
      </w:r>
      <w:r w:rsidR="007E5C80" w:rsidRPr="00DE469D">
        <w:rPr>
          <w:rFonts w:cs="Arial"/>
          <w:sz w:val="18"/>
          <w:szCs w:val="18"/>
        </w:rPr>
        <w:t>David Gilmartin.</w:t>
      </w:r>
      <w:r w:rsidR="006705D5">
        <w:rPr>
          <w:rFonts w:cs="Arial"/>
          <w:sz w:val="18"/>
          <w:szCs w:val="18"/>
        </w:rPr>
        <w:t xml:space="preserve"> Lexi Hergeth clarified that these are cross listed courses. Member brought attention to the IP objective’s first outcome “recognize and express”, members asked if the “distinguish between” the two disciplines. Guest</w:t>
      </w:r>
      <w:r w:rsidR="00E232DA">
        <w:rPr>
          <w:rFonts w:cs="Arial"/>
          <w:sz w:val="18"/>
          <w:szCs w:val="18"/>
        </w:rPr>
        <w:t xml:space="preserve"> Stephen Ferguson</w:t>
      </w:r>
      <w:r w:rsidR="006705D5">
        <w:rPr>
          <w:rFonts w:cs="Arial"/>
          <w:sz w:val="18"/>
          <w:szCs w:val="18"/>
        </w:rPr>
        <w:t xml:space="preserve"> spoke on the course indicating this is a </w:t>
      </w:r>
      <w:r w:rsidR="009656F6">
        <w:rPr>
          <w:rFonts w:cs="Arial"/>
          <w:sz w:val="18"/>
          <w:szCs w:val="18"/>
        </w:rPr>
        <w:t>comparison</w:t>
      </w:r>
      <w:r w:rsidR="006705D5">
        <w:rPr>
          <w:rFonts w:cs="Arial"/>
          <w:sz w:val="18"/>
          <w:szCs w:val="18"/>
        </w:rPr>
        <w:t xml:space="preserve"> based on the modern area and the contemporary modern area. This is based on the emp</w:t>
      </w:r>
      <w:r w:rsidR="003D053F">
        <w:rPr>
          <w:rFonts w:cs="Arial"/>
          <w:sz w:val="18"/>
          <w:szCs w:val="18"/>
        </w:rPr>
        <w:t>irical</w:t>
      </w:r>
      <w:r w:rsidR="006705D5">
        <w:rPr>
          <w:rFonts w:cs="Arial"/>
          <w:sz w:val="18"/>
          <w:szCs w:val="18"/>
        </w:rPr>
        <w:t xml:space="preserve"> work because of segregation the records were not considered based on the records and when segregation was in </w:t>
      </w:r>
      <w:r w:rsidR="003D053F">
        <w:rPr>
          <w:rFonts w:cs="Arial"/>
          <w:sz w:val="18"/>
          <w:szCs w:val="18"/>
        </w:rPr>
        <w:t>effect</w:t>
      </w:r>
      <w:r w:rsidR="006705D5">
        <w:rPr>
          <w:rFonts w:cs="Arial"/>
          <w:sz w:val="18"/>
          <w:szCs w:val="18"/>
        </w:rPr>
        <w:t xml:space="preserve">. This is a categorization and empirical </w:t>
      </w:r>
      <w:r w:rsidR="003D053F">
        <w:rPr>
          <w:rFonts w:cs="Arial"/>
          <w:sz w:val="18"/>
          <w:szCs w:val="18"/>
        </w:rPr>
        <w:t xml:space="preserve">issue. Member indicated the explanation provided was excellent. Members discussed if this is a historical look, guest indicated today there is neglect toward women in US sports. Member suggested indicated not indicating the “best” players. Guest indicated this is how he will ask. Member suggested adding “discuss this based on the American inequality based on structural inequalities”. </w:t>
      </w:r>
      <w:r w:rsidR="003D053F">
        <w:rPr>
          <w:rFonts w:cs="Arial"/>
          <w:sz w:val="18"/>
          <w:szCs w:val="18"/>
        </w:rPr>
        <w:br/>
        <w:t xml:space="preserve">Pending </w:t>
      </w:r>
      <w:bookmarkStart w:id="0" w:name="_GoBack"/>
      <w:bookmarkEnd w:id="0"/>
      <w:r w:rsidR="003D053F">
        <w:rPr>
          <w:rFonts w:cs="Arial"/>
          <w:sz w:val="18"/>
          <w:szCs w:val="18"/>
        </w:rPr>
        <w:t xml:space="preserve">in the measure’s example question, adding “based on structural inequalities” to the sample question. </w:t>
      </w:r>
      <w:r w:rsidR="003D053F">
        <w:rPr>
          <w:rFonts w:cs="Arial"/>
          <w:sz w:val="18"/>
          <w:szCs w:val="18"/>
        </w:rPr>
        <w:br/>
        <w:t>Motion to amend the motion to approve pending for USD- Amendment Approved.</w:t>
      </w:r>
    </w:p>
    <w:p w14:paraId="634788D8" w14:textId="004AF342" w:rsidR="006705D5" w:rsidRDefault="003D053F" w:rsidP="006705D5">
      <w:pPr>
        <w:pStyle w:val="ListParagraph"/>
        <w:spacing w:line="240" w:lineRule="auto"/>
        <w:rPr>
          <w:rFonts w:cs="Arial"/>
          <w:sz w:val="18"/>
          <w:szCs w:val="18"/>
        </w:rPr>
      </w:pPr>
      <w:r>
        <w:rPr>
          <w:rFonts w:cs="Arial"/>
          <w:sz w:val="18"/>
          <w:szCs w:val="18"/>
        </w:rPr>
        <w:t xml:space="preserve">IP-Disciplines are African American Studies and Philosophical. Member indicated in the measure it needs to provide a little more to explain the contribution to philosophy. </w:t>
      </w:r>
      <w:r w:rsidR="009656F6">
        <w:rPr>
          <w:rFonts w:cs="Arial"/>
          <w:sz w:val="18"/>
          <w:szCs w:val="18"/>
        </w:rPr>
        <w:t>Members indicated that the outcome is a restatement of the objective which doesn’t provide any context for philosophy and the measure doesn’t provide insight either. Guests and members discussed disciplines in and the difficulty of the committee for IP when there are interdisciplinary courses where the disciplines overlap. Empirical vs. Conceptual in terms of the value.  The office of Assessment suggested including “value theory”.</w:t>
      </w:r>
      <w:r w:rsidR="009656F6">
        <w:rPr>
          <w:rFonts w:cs="Arial"/>
          <w:sz w:val="18"/>
          <w:szCs w:val="18"/>
        </w:rPr>
        <w:br/>
        <w:t xml:space="preserve">Member indicated this could be adjusted to “Use a philosophical theory approach to evaluate arguments for who was the best hitter in the MLB: Josh Gibson or Babe Ruth?” </w:t>
      </w:r>
      <w:r w:rsidR="009656F6">
        <w:rPr>
          <w:rFonts w:cs="Arial"/>
          <w:sz w:val="18"/>
          <w:szCs w:val="18"/>
        </w:rPr>
        <w:br/>
        <w:t>“Co</w:t>
      </w:r>
      <w:r w:rsidR="00E232DA">
        <w:rPr>
          <w:rFonts w:cs="Arial"/>
          <w:sz w:val="18"/>
          <w:szCs w:val="18"/>
        </w:rPr>
        <w:t>ntrast an African American studies argument with a philosophical argument to determine who was the best hitter…</w:t>
      </w:r>
      <w:proofErr w:type="gramStart"/>
      <w:r w:rsidR="00E232DA">
        <w:rPr>
          <w:rFonts w:cs="Arial"/>
          <w:sz w:val="18"/>
          <w:szCs w:val="18"/>
        </w:rPr>
        <w:t>”.</w:t>
      </w:r>
      <w:proofErr w:type="gramEnd"/>
      <w:r w:rsidR="00E232DA">
        <w:rPr>
          <w:rFonts w:cs="Arial"/>
          <w:sz w:val="18"/>
          <w:szCs w:val="18"/>
        </w:rPr>
        <w:br/>
        <w:t xml:space="preserve">Motion to amend the motion form approved to </w:t>
      </w:r>
      <w:proofErr w:type="gramStart"/>
      <w:r w:rsidR="00E232DA">
        <w:rPr>
          <w:rFonts w:cs="Arial"/>
          <w:sz w:val="18"/>
          <w:szCs w:val="18"/>
        </w:rPr>
        <w:t>approved</w:t>
      </w:r>
      <w:proofErr w:type="gramEnd"/>
      <w:r w:rsidR="00E232DA">
        <w:rPr>
          <w:rFonts w:cs="Arial"/>
          <w:sz w:val="18"/>
          <w:szCs w:val="18"/>
        </w:rPr>
        <w:t xml:space="preserve"> pending the above adjustment to the course, approved. </w:t>
      </w:r>
      <w:r>
        <w:rPr>
          <w:rFonts w:cs="Arial"/>
          <w:sz w:val="18"/>
          <w:szCs w:val="18"/>
        </w:rPr>
        <w:br/>
      </w:r>
    </w:p>
    <w:p w14:paraId="47B984B6" w14:textId="33252497" w:rsidR="006705D5" w:rsidRDefault="006705D5" w:rsidP="006705D5">
      <w:pPr>
        <w:pStyle w:val="ListParagraph"/>
        <w:spacing w:line="240" w:lineRule="auto"/>
        <w:rPr>
          <w:rFonts w:cs="Arial"/>
          <w:sz w:val="18"/>
          <w:szCs w:val="18"/>
        </w:rPr>
      </w:pPr>
    </w:p>
    <w:p w14:paraId="2B87ECF7" w14:textId="7E5684C1" w:rsidR="006705D5" w:rsidRPr="00160B3E" w:rsidRDefault="006705D5" w:rsidP="006705D5">
      <w:pPr>
        <w:pStyle w:val="ListParagraph"/>
        <w:numPr>
          <w:ilvl w:val="0"/>
          <w:numId w:val="21"/>
        </w:numPr>
        <w:spacing w:line="240" w:lineRule="auto"/>
        <w:rPr>
          <w:rFonts w:eastAsia="Times New Roman" w:cs="Arial"/>
          <w:iCs/>
          <w:color w:val="000000"/>
          <w:sz w:val="18"/>
          <w:szCs w:val="18"/>
          <w:lang w:eastAsia="en-US"/>
        </w:rPr>
      </w:pPr>
      <w:r>
        <w:rPr>
          <w:rFonts w:eastAsia="Times New Roman" w:cs="Arial"/>
          <w:b/>
          <w:color w:val="222222"/>
          <w:sz w:val="18"/>
          <w:szCs w:val="18"/>
          <w:u w:val="single"/>
          <w:shd w:val="clear" w:color="auto" w:fill="FFFFFF"/>
          <w:lang w:eastAsia="en-US"/>
        </w:rPr>
        <w:t>IPGE</w:t>
      </w:r>
      <w:r w:rsidRPr="007E5C80">
        <w:rPr>
          <w:rFonts w:eastAsia="Times New Roman" w:cs="Arial"/>
          <w:b/>
          <w:color w:val="222222"/>
          <w:sz w:val="18"/>
          <w:szCs w:val="18"/>
          <w:u w:val="single"/>
          <w:shd w:val="clear" w:color="auto" w:fill="FFFFFF"/>
          <w:lang w:eastAsia="en-US"/>
        </w:rPr>
        <w:t xml:space="preserve"> 295 </w:t>
      </w:r>
      <w:r>
        <w:rPr>
          <w:rFonts w:eastAsia="Times New Roman" w:cs="Arial"/>
          <w:b/>
          <w:color w:val="222222"/>
          <w:sz w:val="18"/>
          <w:szCs w:val="18"/>
          <w:u w:val="single"/>
          <w:shd w:val="clear" w:color="auto" w:fill="FFFFFF"/>
          <w:lang w:eastAsia="en-US"/>
        </w:rPr>
        <w:t>From Quills to Phones: Text Tech</w:t>
      </w:r>
      <w:r w:rsidRPr="00850736">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Pr="00850736">
        <w:rPr>
          <w:rFonts w:eastAsia="Times New Roman" w:cs="Arial"/>
          <w:color w:val="222222"/>
          <w:sz w:val="18"/>
          <w:szCs w:val="18"/>
          <w:shd w:val="clear" w:color="auto" w:fill="FFFFFF"/>
          <w:lang w:eastAsia="en-US"/>
        </w:rPr>
        <w:t xml:space="preserve">) – </w:t>
      </w:r>
      <w:r w:rsidRPr="00160B3E">
        <w:rPr>
          <w:rFonts w:cs="Arial"/>
          <w:sz w:val="12"/>
          <w:szCs w:val="12"/>
        </w:rPr>
        <w:t xml:space="preserve">- </w:t>
      </w:r>
      <w:r w:rsidRPr="00160B3E">
        <w:rPr>
          <w:rFonts w:cs="Arial"/>
          <w:i/>
          <w:sz w:val="18"/>
          <w:szCs w:val="18"/>
          <w:u w:val="single"/>
        </w:rPr>
        <w:t>Approved Unanimously</w:t>
      </w:r>
    </w:p>
    <w:p w14:paraId="189A9467" w14:textId="69362263" w:rsidR="006705D5" w:rsidRDefault="006705D5" w:rsidP="006705D5">
      <w:pPr>
        <w:pStyle w:val="ListParagraph"/>
        <w:spacing w:line="240" w:lineRule="auto"/>
        <w:rPr>
          <w:rFonts w:cs="Arial"/>
          <w:sz w:val="18"/>
          <w:szCs w:val="18"/>
        </w:rPr>
      </w:pPr>
      <w:r>
        <w:rPr>
          <w:rFonts w:cs="Arial"/>
          <w:sz w:val="18"/>
          <w:szCs w:val="18"/>
        </w:rPr>
        <w:t>Discussion: Motion to approve the course by David Gilmartin</w:t>
      </w:r>
      <w:r w:rsidR="00E232DA">
        <w:rPr>
          <w:rFonts w:cs="Arial"/>
          <w:sz w:val="18"/>
          <w:szCs w:val="18"/>
        </w:rPr>
        <w:t xml:space="preserve">, guest Karen Young provided an </w:t>
      </w:r>
      <w:proofErr w:type="spellStart"/>
      <w:r w:rsidR="00E232DA">
        <w:rPr>
          <w:rFonts w:cs="Arial"/>
          <w:sz w:val="18"/>
          <w:szCs w:val="18"/>
        </w:rPr>
        <w:t>explination</w:t>
      </w:r>
      <w:proofErr w:type="spellEnd"/>
      <w:r w:rsidR="00E232DA">
        <w:rPr>
          <w:rFonts w:cs="Arial"/>
          <w:sz w:val="18"/>
          <w:szCs w:val="18"/>
        </w:rPr>
        <w:t xml:space="preserve"> of the course. </w:t>
      </w:r>
    </w:p>
    <w:p w14:paraId="565493D5" w14:textId="77777777" w:rsidR="00004C8E" w:rsidRPr="006705D5" w:rsidRDefault="00004C8E" w:rsidP="006705D5">
      <w:pPr>
        <w:spacing w:line="240" w:lineRule="auto"/>
        <w:rPr>
          <w:rFonts w:cs="Arial"/>
          <w:sz w:val="18"/>
          <w:szCs w:val="18"/>
        </w:rPr>
      </w:pPr>
    </w:p>
    <w:p w14:paraId="05B8458C" w14:textId="3A9AEB6F" w:rsidR="00004C8E" w:rsidRPr="00160B3E" w:rsidRDefault="007E5C80" w:rsidP="007E5C80">
      <w:pPr>
        <w:pStyle w:val="ListParagraph"/>
        <w:numPr>
          <w:ilvl w:val="0"/>
          <w:numId w:val="21"/>
        </w:numPr>
        <w:spacing w:line="240" w:lineRule="auto"/>
        <w:rPr>
          <w:rFonts w:eastAsia="Times New Roman" w:cs="Arial"/>
          <w:iCs/>
          <w:color w:val="000000"/>
          <w:sz w:val="18"/>
          <w:szCs w:val="18"/>
          <w:lang w:eastAsia="en-US"/>
        </w:rPr>
      </w:pPr>
      <w:r w:rsidRPr="007E5C80">
        <w:rPr>
          <w:rFonts w:eastAsia="Times New Roman" w:cs="Arial"/>
          <w:b/>
          <w:color w:val="222222"/>
          <w:sz w:val="18"/>
          <w:szCs w:val="18"/>
          <w:u w:val="single"/>
          <w:shd w:val="clear" w:color="auto" w:fill="FFFFFF"/>
          <w:lang w:eastAsia="en-US"/>
        </w:rPr>
        <w:t>NSGK 295 Environmental Change</w:t>
      </w:r>
      <w:r w:rsidR="00004C8E" w:rsidRPr="00850736">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w:t>
      </w:r>
      <w:r w:rsidR="00004C8E">
        <w:rPr>
          <w:rFonts w:eastAsia="Times New Roman" w:cs="Arial"/>
          <w:color w:val="222222"/>
          <w:sz w:val="18"/>
          <w:szCs w:val="18"/>
          <w:shd w:val="clear" w:color="auto" w:fill="FFFFFF"/>
          <w:lang w:eastAsia="en-US"/>
        </w:rPr>
        <w:t>S</w:t>
      </w:r>
      <w:proofErr w:type="gramStart"/>
      <w:r w:rsidR="00004C8E">
        <w:rPr>
          <w:rFonts w:eastAsia="Times New Roman" w:cs="Arial"/>
          <w:color w:val="222222"/>
          <w:sz w:val="18"/>
          <w:szCs w:val="18"/>
          <w:shd w:val="clear" w:color="auto" w:fill="FFFFFF"/>
          <w:lang w:eastAsia="en-US"/>
        </w:rPr>
        <w:t>,GK</w:t>
      </w:r>
      <w:proofErr w:type="gramEnd"/>
      <w:r w:rsidR="00004C8E" w:rsidRPr="00850736">
        <w:rPr>
          <w:rFonts w:eastAsia="Times New Roman" w:cs="Arial"/>
          <w:color w:val="222222"/>
          <w:sz w:val="18"/>
          <w:szCs w:val="18"/>
          <w:shd w:val="clear" w:color="auto" w:fill="FFFFFF"/>
          <w:lang w:eastAsia="en-US"/>
        </w:rPr>
        <w:t>) –</w:t>
      </w:r>
      <w:r w:rsidR="0020009D" w:rsidRPr="0020009D">
        <w:rPr>
          <w:rFonts w:eastAsia="Times New Roman" w:cs="Arial"/>
          <w:i/>
          <w:iCs/>
          <w:color w:val="222222"/>
          <w:sz w:val="18"/>
          <w:szCs w:val="18"/>
          <w:u w:val="single"/>
          <w:shd w:val="clear" w:color="auto" w:fill="FFFFFF"/>
          <w:lang w:eastAsia="en-US"/>
        </w:rPr>
        <w:t>Tabled</w:t>
      </w:r>
      <w:r w:rsidR="0020009D">
        <w:rPr>
          <w:rFonts w:eastAsia="Times New Roman" w:cs="Arial"/>
          <w:color w:val="222222"/>
          <w:sz w:val="18"/>
          <w:szCs w:val="18"/>
          <w:shd w:val="clear" w:color="auto" w:fill="FFFFFF"/>
          <w:lang w:eastAsia="en-US"/>
        </w:rPr>
        <w:t xml:space="preserve">. </w:t>
      </w:r>
    </w:p>
    <w:p w14:paraId="0950C64F" w14:textId="57DDD42B" w:rsidR="00004C8E" w:rsidRDefault="00004C8E" w:rsidP="00004C8E">
      <w:pPr>
        <w:pStyle w:val="ListParagraph"/>
        <w:spacing w:line="240" w:lineRule="auto"/>
        <w:rPr>
          <w:rFonts w:cs="Arial"/>
          <w:sz w:val="18"/>
          <w:szCs w:val="18"/>
        </w:rPr>
      </w:pPr>
      <w:r>
        <w:rPr>
          <w:rFonts w:cs="Arial"/>
          <w:sz w:val="18"/>
          <w:szCs w:val="18"/>
        </w:rPr>
        <w:lastRenderedPageBreak/>
        <w:t>Discussion: Motion to approve the course by David Gilmartin.</w:t>
      </w:r>
      <w:r w:rsidR="00E232DA">
        <w:rPr>
          <w:rFonts w:cs="Arial"/>
          <w:sz w:val="18"/>
          <w:szCs w:val="18"/>
        </w:rPr>
        <w:t xml:space="preserve"> Member brought attention to the GK outcome indicating the framing of the measure doesn’t highlight anything that would be culturally significant about Italy. Member indicated as it’s written, the outcome does not meet the objective and the measure doesn’t align either. The measure seems to indicate the population and historical role. Member indicating on the outcome doesn’t provide a society or culture outside the United States. Members </w:t>
      </w:r>
      <w:r w:rsidR="0020009D">
        <w:rPr>
          <w:rFonts w:cs="Arial"/>
          <w:sz w:val="18"/>
          <w:szCs w:val="18"/>
        </w:rPr>
        <w:t>said it seems like they</w:t>
      </w:r>
      <w:r w:rsidR="00E232DA">
        <w:rPr>
          <w:rFonts w:cs="Arial"/>
          <w:sz w:val="18"/>
          <w:szCs w:val="18"/>
        </w:rPr>
        <w:t xml:space="preserve"> should consider past and current</w:t>
      </w:r>
      <w:r w:rsidR="0020009D">
        <w:rPr>
          <w:rFonts w:cs="Arial"/>
          <w:sz w:val="18"/>
          <w:szCs w:val="18"/>
        </w:rPr>
        <w:t xml:space="preserve"> as </w:t>
      </w:r>
      <w:r w:rsidR="00FE0BEE">
        <w:rPr>
          <w:rFonts w:cs="Arial"/>
          <w:sz w:val="18"/>
          <w:szCs w:val="18"/>
        </w:rPr>
        <w:t>opposed</w:t>
      </w:r>
      <w:r w:rsidR="0020009D">
        <w:rPr>
          <w:rFonts w:cs="Arial"/>
          <w:sz w:val="18"/>
          <w:szCs w:val="18"/>
        </w:rPr>
        <w:t xml:space="preserve"> to society and culture, which is not the case. </w:t>
      </w:r>
    </w:p>
    <w:p w14:paraId="7B9E982B" w14:textId="3607D794" w:rsidR="00850736" w:rsidRPr="00850736" w:rsidRDefault="00850736" w:rsidP="00850736">
      <w:pPr>
        <w:pStyle w:val="ListParagraph"/>
        <w:spacing w:line="240" w:lineRule="auto"/>
        <w:rPr>
          <w:rFonts w:eastAsia="Times New Roman" w:cs="Arial"/>
          <w:b/>
          <w:iCs/>
          <w:color w:val="000000"/>
          <w:sz w:val="18"/>
          <w:szCs w:val="18"/>
          <w:u w:val="single"/>
          <w:lang w:eastAsia="en-US"/>
        </w:rPr>
      </w:pPr>
      <w:r w:rsidRPr="00850736">
        <w:rPr>
          <w:rFonts w:eastAsia="Times New Roman" w:cs="Arial"/>
          <w:iCs/>
          <w:color w:val="000000"/>
          <w:sz w:val="18"/>
          <w:szCs w:val="18"/>
          <w:lang w:eastAsia="en-US"/>
        </w:rPr>
        <w:br/>
      </w:r>
    </w:p>
    <w:p w14:paraId="0E40A508" w14:textId="77777777" w:rsidR="00850736" w:rsidRPr="008B134D" w:rsidRDefault="00850736" w:rsidP="00850736">
      <w:pPr>
        <w:spacing w:line="240" w:lineRule="auto"/>
        <w:rPr>
          <w:rFonts w:eastAsia="Times New Roman" w:cs="Arial"/>
          <w:color w:val="222222"/>
          <w:sz w:val="18"/>
          <w:szCs w:val="18"/>
          <w:shd w:val="clear" w:color="auto" w:fill="FFFFFF"/>
          <w:lang w:eastAsia="en-US"/>
        </w:rPr>
      </w:pPr>
    </w:p>
    <w:p w14:paraId="6107DDAD" w14:textId="77777777" w:rsidR="00850736" w:rsidRDefault="00850736" w:rsidP="00850736">
      <w:pPr>
        <w:spacing w:line="240" w:lineRule="auto"/>
        <w:rPr>
          <w:rFonts w:eastAsia="Times New Roman" w:cs="Arial"/>
          <w:color w:val="222222"/>
          <w:sz w:val="18"/>
          <w:szCs w:val="18"/>
          <w:shd w:val="clear" w:color="auto" w:fill="FFFFFF"/>
          <w:lang w:eastAsia="en-US"/>
        </w:rPr>
      </w:pPr>
    </w:p>
    <w:p w14:paraId="05D0116A" w14:textId="6A99680C" w:rsidR="00850736" w:rsidRDefault="00850736" w:rsidP="00E61971">
      <w:pPr>
        <w:pStyle w:val="ListParagraph"/>
        <w:numPr>
          <w:ilvl w:val="0"/>
          <w:numId w:val="1"/>
        </w:num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Discussion: </w:t>
      </w:r>
      <w:r w:rsidR="00A710CC" w:rsidRPr="001E78A1">
        <w:rPr>
          <w:rFonts w:cs="Arial"/>
          <w:sz w:val="18"/>
          <w:szCs w:val="18"/>
        </w:rPr>
        <w:t xml:space="preserve">OIED seat </w:t>
      </w:r>
      <w:r w:rsidR="00100177">
        <w:rPr>
          <w:rFonts w:cs="Arial"/>
          <w:sz w:val="18"/>
          <w:szCs w:val="18"/>
        </w:rPr>
        <w:t>discussion</w:t>
      </w:r>
      <w:r w:rsidR="0020009D">
        <w:rPr>
          <w:rFonts w:cs="Arial"/>
          <w:sz w:val="18"/>
          <w:szCs w:val="18"/>
        </w:rPr>
        <w:t xml:space="preserve">. Bret Smith indicated that he reached out to OIED for them to provide a presentation at our first January 10, 2020 meeting. </w:t>
      </w:r>
      <w:r w:rsidR="0020009D">
        <w:rPr>
          <w:rFonts w:cs="Arial"/>
          <w:sz w:val="18"/>
          <w:szCs w:val="18"/>
        </w:rPr>
        <w:br/>
        <w:t xml:space="preserve">Based on today’s discussion, member had concerns about something being an important topic and that overshadowing the responsibility of the committee. Bret emphasized that the questions from the committee were to support the committee as an academy. Bret indicated the presentation </w:t>
      </w:r>
      <w:r w:rsidR="000878A8">
        <w:rPr>
          <w:rFonts w:cs="Arial"/>
          <w:sz w:val="18"/>
          <w:szCs w:val="18"/>
        </w:rPr>
        <w:t xml:space="preserve">will provide insight as to how OIED will serve the committee. </w:t>
      </w:r>
      <w:r w:rsidR="00267198">
        <w:rPr>
          <w:rFonts w:cs="Arial"/>
          <w:sz w:val="18"/>
          <w:szCs w:val="18"/>
        </w:rPr>
        <w:t xml:space="preserve">Member wants OIED to clearly articulate how having an OIED seat will assist in our role as a committee and add value.  Member suggested having a representative speak with the chair or chair elect prior to the presentation. Members indicated although this is a public committee where OIED would certainly be welcome. </w:t>
      </w:r>
    </w:p>
    <w:p w14:paraId="1A38C1A3" w14:textId="77777777" w:rsidR="00850736" w:rsidRDefault="00850736" w:rsidP="00850736">
      <w:pPr>
        <w:spacing w:line="240" w:lineRule="auto"/>
        <w:rPr>
          <w:rFonts w:eastAsia="Times New Roman" w:cs="Arial"/>
          <w:color w:val="222222"/>
          <w:sz w:val="18"/>
          <w:szCs w:val="18"/>
          <w:shd w:val="clear" w:color="auto" w:fill="FFFFFF"/>
          <w:lang w:eastAsia="en-US"/>
        </w:rPr>
      </w:pPr>
    </w:p>
    <w:p w14:paraId="0E69518D" w14:textId="5741FA4A"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20009D">
        <w:rPr>
          <w:rFonts w:eastAsia="Times New Roman" w:cs="Arial"/>
          <w:color w:val="222222"/>
          <w:sz w:val="18"/>
          <w:szCs w:val="18"/>
          <w:shd w:val="clear" w:color="auto" w:fill="FFFFFF"/>
          <w:lang w:eastAsia="en-US"/>
        </w:rPr>
        <w:t>2:5</w:t>
      </w:r>
      <w:r w:rsidR="00267198">
        <w:rPr>
          <w:rFonts w:eastAsia="Times New Roman" w:cs="Arial"/>
          <w:color w:val="222222"/>
          <w:sz w:val="18"/>
          <w:szCs w:val="18"/>
          <w:shd w:val="clear" w:color="auto" w:fill="FFFFFF"/>
          <w:lang w:eastAsia="en-US"/>
        </w:rPr>
        <w:t>8</w:t>
      </w:r>
      <w:r w:rsidR="00850736">
        <w:rPr>
          <w:rFonts w:eastAsia="Times New Roman" w:cs="Arial"/>
          <w:color w:val="222222"/>
          <w:sz w:val="18"/>
          <w:szCs w:val="18"/>
          <w:shd w:val="clear" w:color="auto" w:fill="FFFFFF"/>
          <w:lang w:eastAsia="en-US"/>
        </w:rPr>
        <w:t xml:space="preserve"> 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A1BD8" w14:textId="77777777" w:rsidR="005C7FD7" w:rsidRDefault="005C7FD7" w:rsidP="000A5544">
      <w:pPr>
        <w:spacing w:line="240" w:lineRule="auto"/>
      </w:pPr>
      <w:r>
        <w:separator/>
      </w:r>
    </w:p>
  </w:endnote>
  <w:endnote w:type="continuationSeparator" w:id="0">
    <w:p w14:paraId="33BF61FC" w14:textId="77777777" w:rsidR="005C7FD7" w:rsidRDefault="005C7FD7"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A4F9D" w14:textId="77777777" w:rsidR="005C7FD7" w:rsidRDefault="005C7FD7" w:rsidP="000A5544">
      <w:pPr>
        <w:spacing w:line="240" w:lineRule="auto"/>
      </w:pPr>
      <w:r>
        <w:separator/>
      </w:r>
    </w:p>
  </w:footnote>
  <w:footnote w:type="continuationSeparator" w:id="0">
    <w:p w14:paraId="6DC877AE" w14:textId="77777777" w:rsidR="005C7FD7" w:rsidRDefault="005C7FD7"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8B5426"/>
    <w:multiLevelType w:val="hybridMultilevel"/>
    <w:tmpl w:val="528E8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18"/>
  </w:num>
  <w:num w:numId="5">
    <w:abstractNumId w:val="5"/>
  </w:num>
  <w:num w:numId="6">
    <w:abstractNumId w:val="8"/>
  </w:num>
  <w:num w:numId="7">
    <w:abstractNumId w:val="0"/>
  </w:num>
  <w:num w:numId="8">
    <w:abstractNumId w:val="7"/>
  </w:num>
  <w:num w:numId="9">
    <w:abstractNumId w:val="19"/>
  </w:num>
  <w:num w:numId="10">
    <w:abstractNumId w:val="4"/>
  </w:num>
  <w:num w:numId="11">
    <w:abstractNumId w:val="3"/>
  </w:num>
  <w:num w:numId="12">
    <w:abstractNumId w:val="16"/>
  </w:num>
  <w:num w:numId="13">
    <w:abstractNumId w:val="13"/>
  </w:num>
  <w:num w:numId="14">
    <w:abstractNumId w:val="15"/>
  </w:num>
  <w:num w:numId="15">
    <w:abstractNumId w:val="1"/>
  </w:num>
  <w:num w:numId="16">
    <w:abstractNumId w:val="11"/>
  </w:num>
  <w:num w:numId="17">
    <w:abstractNumId w:val="2"/>
  </w:num>
  <w:num w:numId="18">
    <w:abstractNumId w:val="14"/>
  </w:num>
  <w:num w:numId="19">
    <w:abstractNumId w:val="20"/>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5C44"/>
    <w:rsid w:val="000373D9"/>
    <w:rsid w:val="000403CF"/>
    <w:rsid w:val="00041408"/>
    <w:rsid w:val="00046CD2"/>
    <w:rsid w:val="000506A3"/>
    <w:rsid w:val="00052B50"/>
    <w:rsid w:val="000539CA"/>
    <w:rsid w:val="00057843"/>
    <w:rsid w:val="000631FA"/>
    <w:rsid w:val="00063A70"/>
    <w:rsid w:val="0006450C"/>
    <w:rsid w:val="00064B0A"/>
    <w:rsid w:val="00064BDD"/>
    <w:rsid w:val="0006560A"/>
    <w:rsid w:val="000673D2"/>
    <w:rsid w:val="0007100B"/>
    <w:rsid w:val="0007148D"/>
    <w:rsid w:val="000717D7"/>
    <w:rsid w:val="000723A8"/>
    <w:rsid w:val="000728DD"/>
    <w:rsid w:val="000731C5"/>
    <w:rsid w:val="00073B1D"/>
    <w:rsid w:val="00081B06"/>
    <w:rsid w:val="000878A8"/>
    <w:rsid w:val="00090BE6"/>
    <w:rsid w:val="000964C1"/>
    <w:rsid w:val="000971E8"/>
    <w:rsid w:val="000A5544"/>
    <w:rsid w:val="000A783A"/>
    <w:rsid w:val="000B01D9"/>
    <w:rsid w:val="000B08B0"/>
    <w:rsid w:val="000B0F54"/>
    <w:rsid w:val="000B361E"/>
    <w:rsid w:val="000B58A5"/>
    <w:rsid w:val="000B63FA"/>
    <w:rsid w:val="000B7DEF"/>
    <w:rsid w:val="000C1AA0"/>
    <w:rsid w:val="000C1C81"/>
    <w:rsid w:val="000C3720"/>
    <w:rsid w:val="000C76D4"/>
    <w:rsid w:val="000C79F6"/>
    <w:rsid w:val="000D01D0"/>
    <w:rsid w:val="000D0907"/>
    <w:rsid w:val="000D0EF3"/>
    <w:rsid w:val="000D2DA1"/>
    <w:rsid w:val="000D2F39"/>
    <w:rsid w:val="000D4690"/>
    <w:rsid w:val="000D56EC"/>
    <w:rsid w:val="000E0FD7"/>
    <w:rsid w:val="000E2DCC"/>
    <w:rsid w:val="000E7096"/>
    <w:rsid w:val="000E70B3"/>
    <w:rsid w:val="000F495B"/>
    <w:rsid w:val="000F4F89"/>
    <w:rsid w:val="000F60D1"/>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44DB8"/>
    <w:rsid w:val="001452F2"/>
    <w:rsid w:val="00145BA9"/>
    <w:rsid w:val="00146185"/>
    <w:rsid w:val="00147200"/>
    <w:rsid w:val="001502A4"/>
    <w:rsid w:val="00160B3E"/>
    <w:rsid w:val="00161E66"/>
    <w:rsid w:val="00164EC5"/>
    <w:rsid w:val="001727C9"/>
    <w:rsid w:val="00175362"/>
    <w:rsid w:val="00180B25"/>
    <w:rsid w:val="0018690C"/>
    <w:rsid w:val="00187E98"/>
    <w:rsid w:val="00192C0E"/>
    <w:rsid w:val="0019410B"/>
    <w:rsid w:val="001944DA"/>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E6F3D"/>
    <w:rsid w:val="001E75DA"/>
    <w:rsid w:val="001E78A1"/>
    <w:rsid w:val="001F22B3"/>
    <w:rsid w:val="001F45D4"/>
    <w:rsid w:val="001F5DEC"/>
    <w:rsid w:val="001F7D2D"/>
    <w:rsid w:val="0020009D"/>
    <w:rsid w:val="00203AB7"/>
    <w:rsid w:val="0020786F"/>
    <w:rsid w:val="00214F74"/>
    <w:rsid w:val="00215636"/>
    <w:rsid w:val="00220999"/>
    <w:rsid w:val="00224B67"/>
    <w:rsid w:val="00226324"/>
    <w:rsid w:val="002408E3"/>
    <w:rsid w:val="00243143"/>
    <w:rsid w:val="00246A50"/>
    <w:rsid w:val="0024736F"/>
    <w:rsid w:val="002532A7"/>
    <w:rsid w:val="00255E8A"/>
    <w:rsid w:val="00265550"/>
    <w:rsid w:val="002658A5"/>
    <w:rsid w:val="00267198"/>
    <w:rsid w:val="0027570B"/>
    <w:rsid w:val="00282C8D"/>
    <w:rsid w:val="002830BB"/>
    <w:rsid w:val="0028466B"/>
    <w:rsid w:val="00285322"/>
    <w:rsid w:val="002911F3"/>
    <w:rsid w:val="00292312"/>
    <w:rsid w:val="00293C2C"/>
    <w:rsid w:val="00294C46"/>
    <w:rsid w:val="002A3CB2"/>
    <w:rsid w:val="002A78DF"/>
    <w:rsid w:val="002B370E"/>
    <w:rsid w:val="002B6F49"/>
    <w:rsid w:val="002C0980"/>
    <w:rsid w:val="002C6B35"/>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705F"/>
    <w:rsid w:val="00327D6B"/>
    <w:rsid w:val="003314C0"/>
    <w:rsid w:val="00332995"/>
    <w:rsid w:val="003353DD"/>
    <w:rsid w:val="00343F6C"/>
    <w:rsid w:val="003441B0"/>
    <w:rsid w:val="00345ECD"/>
    <w:rsid w:val="0034658A"/>
    <w:rsid w:val="003504E0"/>
    <w:rsid w:val="00353611"/>
    <w:rsid w:val="00357D10"/>
    <w:rsid w:val="0036085C"/>
    <w:rsid w:val="00365951"/>
    <w:rsid w:val="00371ED8"/>
    <w:rsid w:val="003725C0"/>
    <w:rsid w:val="00373E95"/>
    <w:rsid w:val="00383084"/>
    <w:rsid w:val="0038323E"/>
    <w:rsid w:val="003840FE"/>
    <w:rsid w:val="0038592D"/>
    <w:rsid w:val="0039407C"/>
    <w:rsid w:val="003A1A00"/>
    <w:rsid w:val="003A1BD3"/>
    <w:rsid w:val="003A36EB"/>
    <w:rsid w:val="003A38C9"/>
    <w:rsid w:val="003A582B"/>
    <w:rsid w:val="003A5F4B"/>
    <w:rsid w:val="003B072B"/>
    <w:rsid w:val="003B501A"/>
    <w:rsid w:val="003B65C4"/>
    <w:rsid w:val="003B7FF6"/>
    <w:rsid w:val="003C6516"/>
    <w:rsid w:val="003C7D37"/>
    <w:rsid w:val="003D053F"/>
    <w:rsid w:val="003D225C"/>
    <w:rsid w:val="003D2C46"/>
    <w:rsid w:val="003D2C93"/>
    <w:rsid w:val="003D48EC"/>
    <w:rsid w:val="003D4DAA"/>
    <w:rsid w:val="003D707E"/>
    <w:rsid w:val="003D7346"/>
    <w:rsid w:val="003E02C1"/>
    <w:rsid w:val="003E1BAC"/>
    <w:rsid w:val="003E5CF7"/>
    <w:rsid w:val="003F01F4"/>
    <w:rsid w:val="003F0CC1"/>
    <w:rsid w:val="003F36F6"/>
    <w:rsid w:val="003F4950"/>
    <w:rsid w:val="003F5962"/>
    <w:rsid w:val="003F5E2E"/>
    <w:rsid w:val="003F7A42"/>
    <w:rsid w:val="0040169F"/>
    <w:rsid w:val="00401BCF"/>
    <w:rsid w:val="00405261"/>
    <w:rsid w:val="00405CCE"/>
    <w:rsid w:val="0040781A"/>
    <w:rsid w:val="00411179"/>
    <w:rsid w:val="00413635"/>
    <w:rsid w:val="00416670"/>
    <w:rsid w:val="004174A2"/>
    <w:rsid w:val="00417945"/>
    <w:rsid w:val="00420C56"/>
    <w:rsid w:val="00420CDC"/>
    <w:rsid w:val="004254CB"/>
    <w:rsid w:val="00425EAA"/>
    <w:rsid w:val="00430035"/>
    <w:rsid w:val="00441B7B"/>
    <w:rsid w:val="00441CAB"/>
    <w:rsid w:val="004428DD"/>
    <w:rsid w:val="00442A17"/>
    <w:rsid w:val="00447349"/>
    <w:rsid w:val="00450408"/>
    <w:rsid w:val="0045051B"/>
    <w:rsid w:val="004505F4"/>
    <w:rsid w:val="00451A0A"/>
    <w:rsid w:val="00452D5D"/>
    <w:rsid w:val="0045495F"/>
    <w:rsid w:val="0045496D"/>
    <w:rsid w:val="00455C4F"/>
    <w:rsid w:val="00455C61"/>
    <w:rsid w:val="0046167A"/>
    <w:rsid w:val="00463D36"/>
    <w:rsid w:val="00470446"/>
    <w:rsid w:val="00477EBE"/>
    <w:rsid w:val="00480666"/>
    <w:rsid w:val="00484761"/>
    <w:rsid w:val="004870F2"/>
    <w:rsid w:val="0049018A"/>
    <w:rsid w:val="00491532"/>
    <w:rsid w:val="004934B3"/>
    <w:rsid w:val="004948FE"/>
    <w:rsid w:val="004954BC"/>
    <w:rsid w:val="004A25BE"/>
    <w:rsid w:val="004A6E94"/>
    <w:rsid w:val="004B2432"/>
    <w:rsid w:val="004B448E"/>
    <w:rsid w:val="004B6EA1"/>
    <w:rsid w:val="004B6EF5"/>
    <w:rsid w:val="004B72F3"/>
    <w:rsid w:val="004B74EA"/>
    <w:rsid w:val="004B7FD0"/>
    <w:rsid w:val="004C11AD"/>
    <w:rsid w:val="004C4DF7"/>
    <w:rsid w:val="004C576F"/>
    <w:rsid w:val="004C7263"/>
    <w:rsid w:val="004C7283"/>
    <w:rsid w:val="004D1756"/>
    <w:rsid w:val="004D5CDE"/>
    <w:rsid w:val="004D7A25"/>
    <w:rsid w:val="004D7FB7"/>
    <w:rsid w:val="004E0AA4"/>
    <w:rsid w:val="004E1B20"/>
    <w:rsid w:val="004E3FD9"/>
    <w:rsid w:val="004E5B5A"/>
    <w:rsid w:val="004E69DD"/>
    <w:rsid w:val="004F265C"/>
    <w:rsid w:val="004F761D"/>
    <w:rsid w:val="0050099E"/>
    <w:rsid w:val="005017C5"/>
    <w:rsid w:val="0050189F"/>
    <w:rsid w:val="00505F35"/>
    <w:rsid w:val="005132D8"/>
    <w:rsid w:val="005164D8"/>
    <w:rsid w:val="00517E16"/>
    <w:rsid w:val="00520592"/>
    <w:rsid w:val="005228F8"/>
    <w:rsid w:val="00523C9A"/>
    <w:rsid w:val="005252EA"/>
    <w:rsid w:val="00525F14"/>
    <w:rsid w:val="00525FF4"/>
    <w:rsid w:val="005338E0"/>
    <w:rsid w:val="00540FAA"/>
    <w:rsid w:val="00541DE4"/>
    <w:rsid w:val="005466E9"/>
    <w:rsid w:val="005471B6"/>
    <w:rsid w:val="00551A64"/>
    <w:rsid w:val="00552261"/>
    <w:rsid w:val="005524E1"/>
    <w:rsid w:val="00553A8B"/>
    <w:rsid w:val="00553C0A"/>
    <w:rsid w:val="00556B8B"/>
    <w:rsid w:val="0056040B"/>
    <w:rsid w:val="005604F8"/>
    <w:rsid w:val="005606B9"/>
    <w:rsid w:val="00561915"/>
    <w:rsid w:val="00562F1A"/>
    <w:rsid w:val="00563481"/>
    <w:rsid w:val="00566100"/>
    <w:rsid w:val="005734E7"/>
    <w:rsid w:val="005762E5"/>
    <w:rsid w:val="00576584"/>
    <w:rsid w:val="00577D87"/>
    <w:rsid w:val="00581B7D"/>
    <w:rsid w:val="00584036"/>
    <w:rsid w:val="00585C59"/>
    <w:rsid w:val="00586284"/>
    <w:rsid w:val="005878FB"/>
    <w:rsid w:val="00587C0C"/>
    <w:rsid w:val="00587E89"/>
    <w:rsid w:val="00591D14"/>
    <w:rsid w:val="0059222C"/>
    <w:rsid w:val="00592C9E"/>
    <w:rsid w:val="00593259"/>
    <w:rsid w:val="00594678"/>
    <w:rsid w:val="00597FA1"/>
    <w:rsid w:val="005A3711"/>
    <w:rsid w:val="005A4D80"/>
    <w:rsid w:val="005B5A3E"/>
    <w:rsid w:val="005B61EF"/>
    <w:rsid w:val="005C2ACC"/>
    <w:rsid w:val="005C7FD7"/>
    <w:rsid w:val="005D0532"/>
    <w:rsid w:val="005D2017"/>
    <w:rsid w:val="005D779A"/>
    <w:rsid w:val="005E21CA"/>
    <w:rsid w:val="005E47CF"/>
    <w:rsid w:val="005E48D3"/>
    <w:rsid w:val="005E6FCC"/>
    <w:rsid w:val="005E7519"/>
    <w:rsid w:val="005E7A82"/>
    <w:rsid w:val="005F0C81"/>
    <w:rsid w:val="005F2802"/>
    <w:rsid w:val="005F34AB"/>
    <w:rsid w:val="00601235"/>
    <w:rsid w:val="006019AA"/>
    <w:rsid w:val="0060261F"/>
    <w:rsid w:val="00605CED"/>
    <w:rsid w:val="00606D2F"/>
    <w:rsid w:val="00612A9B"/>
    <w:rsid w:val="00613E70"/>
    <w:rsid w:val="006149ED"/>
    <w:rsid w:val="00615695"/>
    <w:rsid w:val="006172BB"/>
    <w:rsid w:val="00621F7F"/>
    <w:rsid w:val="00623DA2"/>
    <w:rsid w:val="00623EE7"/>
    <w:rsid w:val="00625134"/>
    <w:rsid w:val="00627B6F"/>
    <w:rsid w:val="0063002A"/>
    <w:rsid w:val="00631DC1"/>
    <w:rsid w:val="0063236E"/>
    <w:rsid w:val="00633AEE"/>
    <w:rsid w:val="006344A7"/>
    <w:rsid w:val="006365E3"/>
    <w:rsid w:val="0063763A"/>
    <w:rsid w:val="00637B4D"/>
    <w:rsid w:val="0064016F"/>
    <w:rsid w:val="00640896"/>
    <w:rsid w:val="00643ECD"/>
    <w:rsid w:val="00645630"/>
    <w:rsid w:val="006474FC"/>
    <w:rsid w:val="00647B93"/>
    <w:rsid w:val="0065525D"/>
    <w:rsid w:val="00663C0F"/>
    <w:rsid w:val="0066435A"/>
    <w:rsid w:val="006705D5"/>
    <w:rsid w:val="00670DD5"/>
    <w:rsid w:val="006718E7"/>
    <w:rsid w:val="00671D6E"/>
    <w:rsid w:val="006761E2"/>
    <w:rsid w:val="00682370"/>
    <w:rsid w:val="0068531C"/>
    <w:rsid w:val="00687FCE"/>
    <w:rsid w:val="00693F03"/>
    <w:rsid w:val="006A11F4"/>
    <w:rsid w:val="006A1A53"/>
    <w:rsid w:val="006A5F01"/>
    <w:rsid w:val="006B015D"/>
    <w:rsid w:val="006B4AFC"/>
    <w:rsid w:val="006C1683"/>
    <w:rsid w:val="006C5F4B"/>
    <w:rsid w:val="006C736D"/>
    <w:rsid w:val="006D05AB"/>
    <w:rsid w:val="006D241A"/>
    <w:rsid w:val="006D257C"/>
    <w:rsid w:val="006D5816"/>
    <w:rsid w:val="006E228B"/>
    <w:rsid w:val="006E2B7F"/>
    <w:rsid w:val="006E3775"/>
    <w:rsid w:val="006E41FD"/>
    <w:rsid w:val="006F0617"/>
    <w:rsid w:val="006F335B"/>
    <w:rsid w:val="006F5163"/>
    <w:rsid w:val="006F5A5E"/>
    <w:rsid w:val="006F765A"/>
    <w:rsid w:val="007000F7"/>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4F8"/>
    <w:rsid w:val="007438D0"/>
    <w:rsid w:val="00745847"/>
    <w:rsid w:val="00756FCC"/>
    <w:rsid w:val="0076192F"/>
    <w:rsid w:val="00763B03"/>
    <w:rsid w:val="00765ED8"/>
    <w:rsid w:val="0076798C"/>
    <w:rsid w:val="007722C3"/>
    <w:rsid w:val="00773CB7"/>
    <w:rsid w:val="007807E7"/>
    <w:rsid w:val="007811C4"/>
    <w:rsid w:val="00781479"/>
    <w:rsid w:val="00781565"/>
    <w:rsid w:val="00781586"/>
    <w:rsid w:val="00782279"/>
    <w:rsid w:val="00785CB7"/>
    <w:rsid w:val="00785E0A"/>
    <w:rsid w:val="00787F09"/>
    <w:rsid w:val="00790063"/>
    <w:rsid w:val="007A03A9"/>
    <w:rsid w:val="007A3F30"/>
    <w:rsid w:val="007A6777"/>
    <w:rsid w:val="007B2C17"/>
    <w:rsid w:val="007B5386"/>
    <w:rsid w:val="007B7298"/>
    <w:rsid w:val="007C2982"/>
    <w:rsid w:val="007C349B"/>
    <w:rsid w:val="007C73A6"/>
    <w:rsid w:val="007D1251"/>
    <w:rsid w:val="007D15B0"/>
    <w:rsid w:val="007D256F"/>
    <w:rsid w:val="007D3359"/>
    <w:rsid w:val="007D52A8"/>
    <w:rsid w:val="007D5889"/>
    <w:rsid w:val="007E00D3"/>
    <w:rsid w:val="007E5C80"/>
    <w:rsid w:val="007F12EF"/>
    <w:rsid w:val="007F19CC"/>
    <w:rsid w:val="007F1D0F"/>
    <w:rsid w:val="007F329F"/>
    <w:rsid w:val="007F3C39"/>
    <w:rsid w:val="007F5586"/>
    <w:rsid w:val="0080334F"/>
    <w:rsid w:val="00805C00"/>
    <w:rsid w:val="00806658"/>
    <w:rsid w:val="00810C0B"/>
    <w:rsid w:val="008123FA"/>
    <w:rsid w:val="008174EF"/>
    <w:rsid w:val="008204EA"/>
    <w:rsid w:val="00821DCD"/>
    <w:rsid w:val="008408ED"/>
    <w:rsid w:val="0084712B"/>
    <w:rsid w:val="00847A46"/>
    <w:rsid w:val="00850736"/>
    <w:rsid w:val="008550AD"/>
    <w:rsid w:val="008606F0"/>
    <w:rsid w:val="008639DA"/>
    <w:rsid w:val="00864429"/>
    <w:rsid w:val="00864FF2"/>
    <w:rsid w:val="0086609D"/>
    <w:rsid w:val="008674A3"/>
    <w:rsid w:val="00870ECA"/>
    <w:rsid w:val="00871A1A"/>
    <w:rsid w:val="00872170"/>
    <w:rsid w:val="00877C6B"/>
    <w:rsid w:val="00880AEA"/>
    <w:rsid w:val="00885A3C"/>
    <w:rsid w:val="008873F8"/>
    <w:rsid w:val="00891C34"/>
    <w:rsid w:val="00895ED3"/>
    <w:rsid w:val="0089725B"/>
    <w:rsid w:val="008A3109"/>
    <w:rsid w:val="008A4477"/>
    <w:rsid w:val="008B0D93"/>
    <w:rsid w:val="008B134D"/>
    <w:rsid w:val="008B1F14"/>
    <w:rsid w:val="008B33A4"/>
    <w:rsid w:val="008C4CE0"/>
    <w:rsid w:val="008C5942"/>
    <w:rsid w:val="008C6C84"/>
    <w:rsid w:val="008D023F"/>
    <w:rsid w:val="008E2541"/>
    <w:rsid w:val="008E39B8"/>
    <w:rsid w:val="008E56B7"/>
    <w:rsid w:val="008F5F06"/>
    <w:rsid w:val="008F6080"/>
    <w:rsid w:val="008F62DC"/>
    <w:rsid w:val="009058F1"/>
    <w:rsid w:val="0090607E"/>
    <w:rsid w:val="00907598"/>
    <w:rsid w:val="009102F0"/>
    <w:rsid w:val="00921BE3"/>
    <w:rsid w:val="00922A7C"/>
    <w:rsid w:val="009242F2"/>
    <w:rsid w:val="0093123E"/>
    <w:rsid w:val="009315E0"/>
    <w:rsid w:val="0093505A"/>
    <w:rsid w:val="00943352"/>
    <w:rsid w:val="00947999"/>
    <w:rsid w:val="009511A3"/>
    <w:rsid w:val="0095148E"/>
    <w:rsid w:val="0095581D"/>
    <w:rsid w:val="00961F50"/>
    <w:rsid w:val="00962C47"/>
    <w:rsid w:val="00964378"/>
    <w:rsid w:val="009656F6"/>
    <w:rsid w:val="00966698"/>
    <w:rsid w:val="00974F6E"/>
    <w:rsid w:val="0098042B"/>
    <w:rsid w:val="00981DBE"/>
    <w:rsid w:val="0098552C"/>
    <w:rsid w:val="00990A76"/>
    <w:rsid w:val="009914F4"/>
    <w:rsid w:val="009925BB"/>
    <w:rsid w:val="009927B9"/>
    <w:rsid w:val="00997F7C"/>
    <w:rsid w:val="009A01A0"/>
    <w:rsid w:val="009A379F"/>
    <w:rsid w:val="009A3B5F"/>
    <w:rsid w:val="009A6B38"/>
    <w:rsid w:val="009A79CB"/>
    <w:rsid w:val="009B4AF1"/>
    <w:rsid w:val="009B6FD5"/>
    <w:rsid w:val="009C497A"/>
    <w:rsid w:val="009D1A04"/>
    <w:rsid w:val="009D3B32"/>
    <w:rsid w:val="009D7664"/>
    <w:rsid w:val="009E0FA0"/>
    <w:rsid w:val="009E19BC"/>
    <w:rsid w:val="009F66A5"/>
    <w:rsid w:val="009F70FD"/>
    <w:rsid w:val="009F7915"/>
    <w:rsid w:val="00A05D47"/>
    <w:rsid w:val="00A06F48"/>
    <w:rsid w:val="00A113EC"/>
    <w:rsid w:val="00A14A4A"/>
    <w:rsid w:val="00A15AC8"/>
    <w:rsid w:val="00A178D0"/>
    <w:rsid w:val="00A17E7B"/>
    <w:rsid w:val="00A25B4F"/>
    <w:rsid w:val="00A26908"/>
    <w:rsid w:val="00A2729E"/>
    <w:rsid w:val="00A31FD2"/>
    <w:rsid w:val="00A33C8B"/>
    <w:rsid w:val="00A35932"/>
    <w:rsid w:val="00A46E80"/>
    <w:rsid w:val="00A53124"/>
    <w:rsid w:val="00A541D1"/>
    <w:rsid w:val="00A56B5C"/>
    <w:rsid w:val="00A62F6F"/>
    <w:rsid w:val="00A64BAC"/>
    <w:rsid w:val="00A66DA9"/>
    <w:rsid w:val="00A710CC"/>
    <w:rsid w:val="00A72005"/>
    <w:rsid w:val="00A75C70"/>
    <w:rsid w:val="00A817C5"/>
    <w:rsid w:val="00A81FC7"/>
    <w:rsid w:val="00A828F2"/>
    <w:rsid w:val="00A83D6C"/>
    <w:rsid w:val="00A9020D"/>
    <w:rsid w:val="00A912A5"/>
    <w:rsid w:val="00A92160"/>
    <w:rsid w:val="00A92DB9"/>
    <w:rsid w:val="00A93C27"/>
    <w:rsid w:val="00A9480B"/>
    <w:rsid w:val="00A94BB5"/>
    <w:rsid w:val="00A97CB3"/>
    <w:rsid w:val="00AA3B1A"/>
    <w:rsid w:val="00AA6D65"/>
    <w:rsid w:val="00AB0F1B"/>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73A6"/>
    <w:rsid w:val="00AF3819"/>
    <w:rsid w:val="00AF3F24"/>
    <w:rsid w:val="00AF4474"/>
    <w:rsid w:val="00AF5EC9"/>
    <w:rsid w:val="00B02055"/>
    <w:rsid w:val="00B03DBD"/>
    <w:rsid w:val="00B0591A"/>
    <w:rsid w:val="00B10E2B"/>
    <w:rsid w:val="00B113B6"/>
    <w:rsid w:val="00B11C17"/>
    <w:rsid w:val="00B13492"/>
    <w:rsid w:val="00B172CE"/>
    <w:rsid w:val="00B213AB"/>
    <w:rsid w:val="00B2227B"/>
    <w:rsid w:val="00B236C5"/>
    <w:rsid w:val="00B263F0"/>
    <w:rsid w:val="00B32892"/>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4ECB"/>
    <w:rsid w:val="00B56A27"/>
    <w:rsid w:val="00B6084A"/>
    <w:rsid w:val="00B60A43"/>
    <w:rsid w:val="00B64A86"/>
    <w:rsid w:val="00B676E6"/>
    <w:rsid w:val="00B70064"/>
    <w:rsid w:val="00B70A0F"/>
    <w:rsid w:val="00B73988"/>
    <w:rsid w:val="00B75A57"/>
    <w:rsid w:val="00B75EC6"/>
    <w:rsid w:val="00B90539"/>
    <w:rsid w:val="00B90863"/>
    <w:rsid w:val="00B960AA"/>
    <w:rsid w:val="00B97145"/>
    <w:rsid w:val="00BA2F4C"/>
    <w:rsid w:val="00BA404E"/>
    <w:rsid w:val="00BA52B6"/>
    <w:rsid w:val="00BA65F9"/>
    <w:rsid w:val="00BA69C5"/>
    <w:rsid w:val="00BB02B1"/>
    <w:rsid w:val="00BB310B"/>
    <w:rsid w:val="00BB471E"/>
    <w:rsid w:val="00BB508B"/>
    <w:rsid w:val="00BC07A8"/>
    <w:rsid w:val="00BC1F69"/>
    <w:rsid w:val="00BC240C"/>
    <w:rsid w:val="00BC2E63"/>
    <w:rsid w:val="00BC4B20"/>
    <w:rsid w:val="00BD3811"/>
    <w:rsid w:val="00BD51F0"/>
    <w:rsid w:val="00BE0EB5"/>
    <w:rsid w:val="00BE2778"/>
    <w:rsid w:val="00BE51C2"/>
    <w:rsid w:val="00BF03C4"/>
    <w:rsid w:val="00BF35F5"/>
    <w:rsid w:val="00C0368A"/>
    <w:rsid w:val="00C058C6"/>
    <w:rsid w:val="00C05F1F"/>
    <w:rsid w:val="00C1168B"/>
    <w:rsid w:val="00C118B5"/>
    <w:rsid w:val="00C12410"/>
    <w:rsid w:val="00C1371A"/>
    <w:rsid w:val="00C138B0"/>
    <w:rsid w:val="00C15687"/>
    <w:rsid w:val="00C1712C"/>
    <w:rsid w:val="00C17DCD"/>
    <w:rsid w:val="00C17E75"/>
    <w:rsid w:val="00C27B0E"/>
    <w:rsid w:val="00C31041"/>
    <w:rsid w:val="00C31D4C"/>
    <w:rsid w:val="00C32265"/>
    <w:rsid w:val="00C34172"/>
    <w:rsid w:val="00C450CD"/>
    <w:rsid w:val="00C451C4"/>
    <w:rsid w:val="00C46AD8"/>
    <w:rsid w:val="00C509EB"/>
    <w:rsid w:val="00C530A7"/>
    <w:rsid w:val="00C54261"/>
    <w:rsid w:val="00C54AAD"/>
    <w:rsid w:val="00C5739F"/>
    <w:rsid w:val="00C605A3"/>
    <w:rsid w:val="00C60E72"/>
    <w:rsid w:val="00C62D2A"/>
    <w:rsid w:val="00C72974"/>
    <w:rsid w:val="00C74551"/>
    <w:rsid w:val="00C755CA"/>
    <w:rsid w:val="00C82ED9"/>
    <w:rsid w:val="00C8313C"/>
    <w:rsid w:val="00C83ED7"/>
    <w:rsid w:val="00C912C3"/>
    <w:rsid w:val="00C91C9A"/>
    <w:rsid w:val="00C936C8"/>
    <w:rsid w:val="00C936FC"/>
    <w:rsid w:val="00CA15CA"/>
    <w:rsid w:val="00CA476F"/>
    <w:rsid w:val="00CA4E75"/>
    <w:rsid w:val="00CB156B"/>
    <w:rsid w:val="00CB1E32"/>
    <w:rsid w:val="00CB3765"/>
    <w:rsid w:val="00CB49E4"/>
    <w:rsid w:val="00CC3BCC"/>
    <w:rsid w:val="00CC5DBD"/>
    <w:rsid w:val="00CC6C0C"/>
    <w:rsid w:val="00CD1479"/>
    <w:rsid w:val="00CD1CC6"/>
    <w:rsid w:val="00CD21C9"/>
    <w:rsid w:val="00CD60EF"/>
    <w:rsid w:val="00CE41C9"/>
    <w:rsid w:val="00CE4872"/>
    <w:rsid w:val="00CE5F82"/>
    <w:rsid w:val="00CE7153"/>
    <w:rsid w:val="00CF025F"/>
    <w:rsid w:val="00CF4E27"/>
    <w:rsid w:val="00CF69DB"/>
    <w:rsid w:val="00CF7194"/>
    <w:rsid w:val="00D00C55"/>
    <w:rsid w:val="00D01C58"/>
    <w:rsid w:val="00D053B0"/>
    <w:rsid w:val="00D06636"/>
    <w:rsid w:val="00D1258B"/>
    <w:rsid w:val="00D12EA6"/>
    <w:rsid w:val="00D14079"/>
    <w:rsid w:val="00D201AC"/>
    <w:rsid w:val="00D20FB7"/>
    <w:rsid w:val="00D215F0"/>
    <w:rsid w:val="00D225A4"/>
    <w:rsid w:val="00D23712"/>
    <w:rsid w:val="00D26831"/>
    <w:rsid w:val="00D27CD8"/>
    <w:rsid w:val="00D303AA"/>
    <w:rsid w:val="00D34D26"/>
    <w:rsid w:val="00D35C4C"/>
    <w:rsid w:val="00D406E2"/>
    <w:rsid w:val="00D41133"/>
    <w:rsid w:val="00D41A4D"/>
    <w:rsid w:val="00D442C0"/>
    <w:rsid w:val="00D44955"/>
    <w:rsid w:val="00D45A3E"/>
    <w:rsid w:val="00D475AD"/>
    <w:rsid w:val="00D477BA"/>
    <w:rsid w:val="00D50114"/>
    <w:rsid w:val="00D51A4F"/>
    <w:rsid w:val="00D51BF3"/>
    <w:rsid w:val="00D545C8"/>
    <w:rsid w:val="00D63B0D"/>
    <w:rsid w:val="00D65A84"/>
    <w:rsid w:val="00D65F26"/>
    <w:rsid w:val="00D71D58"/>
    <w:rsid w:val="00D7537E"/>
    <w:rsid w:val="00D77C4E"/>
    <w:rsid w:val="00D77C91"/>
    <w:rsid w:val="00D872CD"/>
    <w:rsid w:val="00D87B24"/>
    <w:rsid w:val="00D9105E"/>
    <w:rsid w:val="00D922FC"/>
    <w:rsid w:val="00D94414"/>
    <w:rsid w:val="00D9542C"/>
    <w:rsid w:val="00D97A1B"/>
    <w:rsid w:val="00DA21BC"/>
    <w:rsid w:val="00DA5259"/>
    <w:rsid w:val="00DA56AF"/>
    <w:rsid w:val="00DA5B95"/>
    <w:rsid w:val="00DB27E7"/>
    <w:rsid w:val="00DB3350"/>
    <w:rsid w:val="00DB366A"/>
    <w:rsid w:val="00DB5473"/>
    <w:rsid w:val="00DB5C1E"/>
    <w:rsid w:val="00DB7EC5"/>
    <w:rsid w:val="00DC02A2"/>
    <w:rsid w:val="00DC405F"/>
    <w:rsid w:val="00DC49BB"/>
    <w:rsid w:val="00DD1166"/>
    <w:rsid w:val="00DD289C"/>
    <w:rsid w:val="00DD66BA"/>
    <w:rsid w:val="00DD6EF4"/>
    <w:rsid w:val="00DD7437"/>
    <w:rsid w:val="00DE469D"/>
    <w:rsid w:val="00DE4CF9"/>
    <w:rsid w:val="00DE5F0B"/>
    <w:rsid w:val="00DF02E9"/>
    <w:rsid w:val="00DF2202"/>
    <w:rsid w:val="00DF22C6"/>
    <w:rsid w:val="00DF3F18"/>
    <w:rsid w:val="00DF45C4"/>
    <w:rsid w:val="00DF48E6"/>
    <w:rsid w:val="00E00C0A"/>
    <w:rsid w:val="00E03B43"/>
    <w:rsid w:val="00E0768A"/>
    <w:rsid w:val="00E07839"/>
    <w:rsid w:val="00E14803"/>
    <w:rsid w:val="00E161CD"/>
    <w:rsid w:val="00E16F01"/>
    <w:rsid w:val="00E21A73"/>
    <w:rsid w:val="00E21EFB"/>
    <w:rsid w:val="00E232DA"/>
    <w:rsid w:val="00E2388A"/>
    <w:rsid w:val="00E2459D"/>
    <w:rsid w:val="00E24DF9"/>
    <w:rsid w:val="00E30D77"/>
    <w:rsid w:val="00E33FD9"/>
    <w:rsid w:val="00E37776"/>
    <w:rsid w:val="00E37F71"/>
    <w:rsid w:val="00E404CB"/>
    <w:rsid w:val="00E411D0"/>
    <w:rsid w:val="00E41FE9"/>
    <w:rsid w:val="00E5119D"/>
    <w:rsid w:val="00E52C72"/>
    <w:rsid w:val="00E55A5C"/>
    <w:rsid w:val="00E60D51"/>
    <w:rsid w:val="00E61344"/>
    <w:rsid w:val="00E617FA"/>
    <w:rsid w:val="00E61971"/>
    <w:rsid w:val="00E61A76"/>
    <w:rsid w:val="00E63715"/>
    <w:rsid w:val="00E6509F"/>
    <w:rsid w:val="00E669BF"/>
    <w:rsid w:val="00E66C0D"/>
    <w:rsid w:val="00E67BD8"/>
    <w:rsid w:val="00E709B9"/>
    <w:rsid w:val="00E72084"/>
    <w:rsid w:val="00E72BB8"/>
    <w:rsid w:val="00E80CDE"/>
    <w:rsid w:val="00E853C8"/>
    <w:rsid w:val="00E85782"/>
    <w:rsid w:val="00E8757C"/>
    <w:rsid w:val="00E90B5B"/>
    <w:rsid w:val="00E923A8"/>
    <w:rsid w:val="00E93120"/>
    <w:rsid w:val="00E931DA"/>
    <w:rsid w:val="00E93C8A"/>
    <w:rsid w:val="00E97070"/>
    <w:rsid w:val="00EA019C"/>
    <w:rsid w:val="00EA302A"/>
    <w:rsid w:val="00EA33E8"/>
    <w:rsid w:val="00EA3D45"/>
    <w:rsid w:val="00EA6933"/>
    <w:rsid w:val="00EB012B"/>
    <w:rsid w:val="00EB0961"/>
    <w:rsid w:val="00EB186F"/>
    <w:rsid w:val="00EB2694"/>
    <w:rsid w:val="00EB2C7C"/>
    <w:rsid w:val="00EB3235"/>
    <w:rsid w:val="00EB4136"/>
    <w:rsid w:val="00EB75E5"/>
    <w:rsid w:val="00EC1EDD"/>
    <w:rsid w:val="00EC5960"/>
    <w:rsid w:val="00EC5EE2"/>
    <w:rsid w:val="00EC609F"/>
    <w:rsid w:val="00ED3D26"/>
    <w:rsid w:val="00ED3F02"/>
    <w:rsid w:val="00EE0297"/>
    <w:rsid w:val="00EE3CCB"/>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20EF8"/>
    <w:rsid w:val="00F21172"/>
    <w:rsid w:val="00F25D08"/>
    <w:rsid w:val="00F263B5"/>
    <w:rsid w:val="00F30DC1"/>
    <w:rsid w:val="00F31AA0"/>
    <w:rsid w:val="00F33FD5"/>
    <w:rsid w:val="00F347EA"/>
    <w:rsid w:val="00F404CD"/>
    <w:rsid w:val="00F40C91"/>
    <w:rsid w:val="00F41976"/>
    <w:rsid w:val="00F43550"/>
    <w:rsid w:val="00F442A6"/>
    <w:rsid w:val="00F4745F"/>
    <w:rsid w:val="00F50CEE"/>
    <w:rsid w:val="00F5115A"/>
    <w:rsid w:val="00F51F76"/>
    <w:rsid w:val="00F54937"/>
    <w:rsid w:val="00F66090"/>
    <w:rsid w:val="00F66A9D"/>
    <w:rsid w:val="00F706F6"/>
    <w:rsid w:val="00F70EAC"/>
    <w:rsid w:val="00F71358"/>
    <w:rsid w:val="00F7320B"/>
    <w:rsid w:val="00F73AEE"/>
    <w:rsid w:val="00F746A1"/>
    <w:rsid w:val="00F75241"/>
    <w:rsid w:val="00F7609C"/>
    <w:rsid w:val="00F76F15"/>
    <w:rsid w:val="00F8734F"/>
    <w:rsid w:val="00F91823"/>
    <w:rsid w:val="00F93402"/>
    <w:rsid w:val="00F95117"/>
    <w:rsid w:val="00F963A8"/>
    <w:rsid w:val="00FA1B0D"/>
    <w:rsid w:val="00FA69B0"/>
    <w:rsid w:val="00FB082B"/>
    <w:rsid w:val="00FB1C4F"/>
    <w:rsid w:val="00FB2A3A"/>
    <w:rsid w:val="00FB3C9F"/>
    <w:rsid w:val="00FC4E79"/>
    <w:rsid w:val="00FC5BA7"/>
    <w:rsid w:val="00FD116C"/>
    <w:rsid w:val="00FD4DC3"/>
    <w:rsid w:val="00FD587F"/>
    <w:rsid w:val="00FE0772"/>
    <w:rsid w:val="00FE0BEE"/>
    <w:rsid w:val="00FE29B6"/>
    <w:rsid w:val="00FE4064"/>
    <w:rsid w:val="00FF1218"/>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82DC-DD2B-4214-A96B-B4E47416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Eva Cosmo Hergeth Huggins</cp:lastModifiedBy>
  <cp:revision>16</cp:revision>
  <cp:lastPrinted>2017-09-01T18:21:00Z</cp:lastPrinted>
  <dcterms:created xsi:type="dcterms:W3CDTF">2019-11-11T15:41:00Z</dcterms:created>
  <dcterms:modified xsi:type="dcterms:W3CDTF">2019-11-26T20:30:00Z</dcterms:modified>
</cp:coreProperties>
</file>